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93" w:rsidRPr="00950EAD" w:rsidRDefault="002E0084">
      <w:pPr>
        <w:spacing w:after="0" w:line="408" w:lineRule="auto"/>
        <w:ind w:left="120"/>
        <w:jc w:val="center"/>
        <w:rPr>
          <w:lang w:val="ru-RU"/>
        </w:rPr>
      </w:pPr>
      <w:bookmarkStart w:id="0" w:name="block-6238815"/>
      <w:r w:rsidRPr="00950EAD">
        <w:rPr>
          <w:rFonts w:ascii="Times New Roman" w:hAnsi="Times New Roman"/>
          <w:b/>
          <w:color w:val="000000"/>
          <w:sz w:val="28"/>
          <w:lang w:val="ru-RU"/>
        </w:rPr>
        <w:t>МИНИСТЕРСТВО ПРОСВЕЩЕНИЯ РОССИЙСКОЙ ФЕДЕРАЦИИ</w:t>
      </w:r>
    </w:p>
    <w:p w:rsidR="00512B93" w:rsidRPr="00950EAD" w:rsidRDefault="002E0084">
      <w:pPr>
        <w:spacing w:after="0" w:line="408" w:lineRule="auto"/>
        <w:ind w:left="120"/>
        <w:jc w:val="center"/>
        <w:rPr>
          <w:lang w:val="ru-RU"/>
        </w:rPr>
      </w:pPr>
      <w:r w:rsidRPr="00950EAD">
        <w:rPr>
          <w:rFonts w:ascii="Times New Roman" w:hAnsi="Times New Roman"/>
          <w:b/>
          <w:color w:val="000000"/>
          <w:sz w:val="28"/>
          <w:lang w:val="ru-RU"/>
        </w:rPr>
        <w:t>‌</w:t>
      </w:r>
      <w:bookmarkStart w:id="1" w:name="d415904e-d713-4c0f-85b9-f0fc7da9f072"/>
      <w:r w:rsidRPr="00950EAD">
        <w:rPr>
          <w:rFonts w:ascii="Times New Roman" w:hAnsi="Times New Roman"/>
          <w:b/>
          <w:color w:val="000000"/>
          <w:sz w:val="28"/>
          <w:lang w:val="ru-RU"/>
        </w:rPr>
        <w:t>Министерство образования Кировской области</w:t>
      </w:r>
      <w:bookmarkEnd w:id="1"/>
      <w:r w:rsidRPr="00950EAD">
        <w:rPr>
          <w:rFonts w:ascii="Times New Roman" w:hAnsi="Times New Roman"/>
          <w:b/>
          <w:color w:val="000000"/>
          <w:sz w:val="28"/>
          <w:lang w:val="ru-RU"/>
        </w:rPr>
        <w:t xml:space="preserve">‌‌ </w:t>
      </w:r>
    </w:p>
    <w:p w:rsidR="00512B93" w:rsidRPr="00950EAD" w:rsidRDefault="002E0084">
      <w:pPr>
        <w:spacing w:after="0" w:line="408" w:lineRule="auto"/>
        <w:ind w:left="120"/>
        <w:jc w:val="center"/>
        <w:rPr>
          <w:lang w:val="ru-RU"/>
        </w:rPr>
      </w:pPr>
      <w:r w:rsidRPr="00950EAD">
        <w:rPr>
          <w:rFonts w:ascii="Times New Roman" w:hAnsi="Times New Roman"/>
          <w:b/>
          <w:color w:val="000000"/>
          <w:sz w:val="28"/>
          <w:lang w:val="ru-RU"/>
        </w:rPr>
        <w:t>‌</w:t>
      </w:r>
      <w:bookmarkStart w:id="2" w:name="a459302c-2135-426b-9eef-71fb8dcd979a"/>
      <w:r w:rsidRPr="00950EAD">
        <w:rPr>
          <w:rFonts w:ascii="Times New Roman" w:hAnsi="Times New Roman"/>
          <w:b/>
          <w:color w:val="000000"/>
          <w:sz w:val="28"/>
          <w:lang w:val="ru-RU"/>
        </w:rPr>
        <w:t>Управление образования города Кирова</w:t>
      </w:r>
      <w:bookmarkEnd w:id="2"/>
      <w:r w:rsidRPr="00950EAD">
        <w:rPr>
          <w:rFonts w:ascii="Times New Roman" w:hAnsi="Times New Roman"/>
          <w:b/>
          <w:color w:val="000000"/>
          <w:sz w:val="28"/>
          <w:lang w:val="ru-RU"/>
        </w:rPr>
        <w:t>‌</w:t>
      </w:r>
      <w:r w:rsidRPr="00950EAD">
        <w:rPr>
          <w:rFonts w:ascii="Times New Roman" w:hAnsi="Times New Roman"/>
          <w:color w:val="000000"/>
          <w:sz w:val="28"/>
          <w:lang w:val="ru-RU"/>
        </w:rPr>
        <w:t>​</w:t>
      </w:r>
    </w:p>
    <w:p w:rsidR="00512B93" w:rsidRPr="00950EAD" w:rsidRDefault="002E0084">
      <w:pPr>
        <w:spacing w:after="0" w:line="408" w:lineRule="auto"/>
        <w:ind w:left="120"/>
        <w:jc w:val="center"/>
        <w:rPr>
          <w:lang w:val="ru-RU"/>
        </w:rPr>
      </w:pPr>
      <w:r w:rsidRPr="00950EAD">
        <w:rPr>
          <w:rFonts w:ascii="Times New Roman" w:hAnsi="Times New Roman"/>
          <w:b/>
          <w:color w:val="000000"/>
          <w:sz w:val="28"/>
          <w:lang w:val="ru-RU"/>
        </w:rPr>
        <w:t>МБОУ СОШ №16 г. Кирова</w:t>
      </w:r>
    </w:p>
    <w:p w:rsidR="00512B93" w:rsidRPr="00950EAD" w:rsidRDefault="00512B93">
      <w:pPr>
        <w:spacing w:after="0"/>
        <w:ind w:left="120"/>
        <w:rPr>
          <w:lang w:val="ru-RU"/>
        </w:rPr>
      </w:pPr>
    </w:p>
    <w:p w:rsidR="00512B93" w:rsidRPr="00950EAD" w:rsidRDefault="00512B93">
      <w:pPr>
        <w:spacing w:after="0"/>
        <w:ind w:left="120"/>
        <w:rPr>
          <w:lang w:val="ru-RU"/>
        </w:rPr>
      </w:pPr>
    </w:p>
    <w:p w:rsidR="00512B93" w:rsidRPr="00950EAD" w:rsidRDefault="00512B93">
      <w:pPr>
        <w:spacing w:after="0"/>
        <w:ind w:left="120"/>
        <w:rPr>
          <w:lang w:val="ru-RU"/>
        </w:rPr>
      </w:pPr>
    </w:p>
    <w:p w:rsidR="00512B93" w:rsidRPr="00950EAD" w:rsidRDefault="00512B93">
      <w:pPr>
        <w:spacing w:after="0"/>
        <w:ind w:left="120"/>
        <w:rPr>
          <w:lang w:val="ru-RU"/>
        </w:rPr>
      </w:pPr>
    </w:p>
    <w:tbl>
      <w:tblPr>
        <w:tblW w:w="0" w:type="auto"/>
        <w:tblLook w:val="04A0" w:firstRow="1" w:lastRow="0" w:firstColumn="1" w:lastColumn="0" w:noHBand="0" w:noVBand="1"/>
      </w:tblPr>
      <w:tblGrid>
        <w:gridCol w:w="8785"/>
        <w:gridCol w:w="393"/>
        <w:gridCol w:w="393"/>
      </w:tblGrid>
      <w:tr w:rsidR="00C53FFE" w:rsidRPr="00185C41" w:rsidTr="000D4161">
        <w:tc>
          <w:tcPr>
            <w:tcW w:w="3114" w:type="dxa"/>
          </w:tcPr>
          <w:p w:rsidR="00185C41" w:rsidRDefault="00185C41" w:rsidP="00185C41">
            <w:pPr>
              <w:spacing w:after="0"/>
              <w:ind w:left="120"/>
              <w:rPr>
                <w:lang w:val="ru-RU"/>
              </w:rPr>
            </w:pPr>
          </w:p>
          <w:tbl>
            <w:tblPr>
              <w:tblW w:w="0" w:type="auto"/>
              <w:tblLook w:val="04A0" w:firstRow="1" w:lastRow="0" w:firstColumn="1" w:lastColumn="0" w:noHBand="0" w:noVBand="1"/>
            </w:tblPr>
            <w:tblGrid>
              <w:gridCol w:w="2857"/>
              <w:gridCol w:w="2856"/>
              <w:gridCol w:w="2856"/>
            </w:tblGrid>
            <w:tr w:rsidR="00185C41" w:rsidTr="00185C41">
              <w:tc>
                <w:tcPr>
                  <w:tcW w:w="3114" w:type="dxa"/>
                </w:tcPr>
                <w:p w:rsidR="00185C41" w:rsidRDefault="00185C41" w:rsidP="00185C41">
                  <w:pPr>
                    <w:autoSpaceDE w:val="0"/>
                    <w:autoSpaceDN w:val="0"/>
                    <w:spacing w:after="120"/>
                    <w:jc w:val="both"/>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185C41" w:rsidRDefault="00185C41" w:rsidP="00185C41">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педсовет</w:t>
                  </w:r>
                </w:p>
                <w:p w:rsidR="00185C41" w:rsidRDefault="00185C41" w:rsidP="00185C41">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185C41" w:rsidRDefault="00185C41" w:rsidP="00185C41">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Фофанова С.Е.</w:t>
                  </w:r>
                </w:p>
                <w:p w:rsidR="00185C41" w:rsidRDefault="00185C41" w:rsidP="00185C41">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№1 от «30» 08   2023 г.</w:t>
                  </w:r>
                </w:p>
                <w:p w:rsidR="00185C41" w:rsidRDefault="00185C41" w:rsidP="00185C41">
                  <w:pPr>
                    <w:autoSpaceDE w:val="0"/>
                    <w:autoSpaceDN w:val="0"/>
                    <w:spacing w:after="120" w:line="240" w:lineRule="auto"/>
                    <w:jc w:val="both"/>
                    <w:rPr>
                      <w:rFonts w:ascii="Times New Roman" w:eastAsia="Times New Roman" w:hAnsi="Times New Roman"/>
                      <w:color w:val="000000"/>
                      <w:lang w:val="ru-RU"/>
                    </w:rPr>
                  </w:pPr>
                </w:p>
              </w:tc>
              <w:tc>
                <w:tcPr>
                  <w:tcW w:w="3115" w:type="dxa"/>
                </w:tcPr>
                <w:p w:rsidR="00185C41" w:rsidRDefault="00185C41" w:rsidP="00185C41">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185C41" w:rsidRDefault="00185C41" w:rsidP="00185C41">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[зам.директора по УВР]</w:t>
                  </w:r>
                </w:p>
                <w:p w:rsidR="00185C41" w:rsidRDefault="00185C41" w:rsidP="00185C41">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185C41" w:rsidRDefault="00185C41" w:rsidP="00185C41">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Лубнина И.Л.</w:t>
                  </w:r>
                </w:p>
                <w:p w:rsidR="00185C41" w:rsidRDefault="00185C41" w:rsidP="00185C41">
                  <w:pPr>
                    <w:autoSpaceDE w:val="0"/>
                    <w:autoSpaceDN w:val="0"/>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Приказ №183 от «31» 08   2023 г.</w:t>
                  </w:r>
                </w:p>
                <w:p w:rsidR="00185C41" w:rsidRDefault="00185C41" w:rsidP="00185C41">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w:t>
                  </w:r>
                </w:p>
                <w:p w:rsidR="00185C41" w:rsidRDefault="00185C41" w:rsidP="00185C41">
                  <w:pPr>
                    <w:autoSpaceDE w:val="0"/>
                    <w:autoSpaceDN w:val="0"/>
                    <w:spacing w:after="120" w:line="240" w:lineRule="auto"/>
                    <w:jc w:val="both"/>
                    <w:rPr>
                      <w:rFonts w:ascii="Times New Roman" w:eastAsia="Times New Roman" w:hAnsi="Times New Roman"/>
                      <w:color w:val="000000"/>
                      <w:lang w:val="ru-RU"/>
                    </w:rPr>
                  </w:pPr>
                </w:p>
              </w:tc>
              <w:tc>
                <w:tcPr>
                  <w:tcW w:w="3115" w:type="dxa"/>
                </w:tcPr>
                <w:p w:rsidR="00185C41" w:rsidRDefault="00185C41" w:rsidP="00185C41">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185C41" w:rsidRDefault="00185C41" w:rsidP="00185C41">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директор школы</w:t>
                  </w:r>
                </w:p>
                <w:p w:rsidR="00185C41" w:rsidRDefault="00185C41" w:rsidP="00185C41">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185C41" w:rsidRDefault="00185C41" w:rsidP="00185C41">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Фофанова С.Е.</w:t>
                  </w:r>
                </w:p>
                <w:p w:rsidR="00185C41" w:rsidRDefault="00185C41" w:rsidP="00185C41">
                  <w:pPr>
                    <w:autoSpaceDE w:val="0"/>
                    <w:autoSpaceDN w:val="0"/>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Приказ №183 от «31» 08   2023 г.</w:t>
                  </w:r>
                </w:p>
                <w:p w:rsidR="00185C41" w:rsidRDefault="00185C41" w:rsidP="00185C41">
                  <w:pPr>
                    <w:autoSpaceDE w:val="0"/>
                    <w:autoSpaceDN w:val="0"/>
                    <w:spacing w:after="120" w:line="240" w:lineRule="auto"/>
                    <w:jc w:val="both"/>
                    <w:rPr>
                      <w:rFonts w:ascii="Times New Roman" w:eastAsia="Times New Roman" w:hAnsi="Times New Roman"/>
                      <w:color w:val="000000"/>
                      <w:lang w:val="ru-RU"/>
                    </w:rPr>
                  </w:pPr>
                </w:p>
              </w:tc>
            </w:tr>
          </w:tbl>
          <w:p w:rsidR="00C53FFE" w:rsidRPr="0040209D" w:rsidRDefault="00185C4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85C4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85C4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12B93" w:rsidRPr="00950EAD" w:rsidRDefault="00512B93">
      <w:pPr>
        <w:spacing w:after="0"/>
        <w:ind w:left="120"/>
        <w:rPr>
          <w:lang w:val="ru-RU"/>
        </w:rPr>
      </w:pPr>
    </w:p>
    <w:p w:rsidR="00512B93" w:rsidRPr="00185C41" w:rsidRDefault="002E0084">
      <w:pPr>
        <w:spacing w:after="0"/>
        <w:ind w:left="120"/>
        <w:rPr>
          <w:lang w:val="ru-RU"/>
        </w:rPr>
      </w:pPr>
      <w:r w:rsidRPr="00185C41">
        <w:rPr>
          <w:rFonts w:ascii="Times New Roman" w:hAnsi="Times New Roman"/>
          <w:color w:val="000000"/>
          <w:sz w:val="28"/>
          <w:lang w:val="ru-RU"/>
        </w:rPr>
        <w:t>‌</w:t>
      </w:r>
    </w:p>
    <w:p w:rsidR="00512B93" w:rsidRPr="00185C41" w:rsidRDefault="00512B93">
      <w:pPr>
        <w:spacing w:after="0"/>
        <w:ind w:left="120"/>
        <w:rPr>
          <w:lang w:val="ru-RU"/>
        </w:rPr>
      </w:pPr>
    </w:p>
    <w:p w:rsidR="00512B93" w:rsidRPr="00185C41" w:rsidRDefault="00512B93">
      <w:pPr>
        <w:spacing w:after="0"/>
        <w:ind w:left="120"/>
        <w:rPr>
          <w:lang w:val="ru-RU"/>
        </w:rPr>
      </w:pPr>
    </w:p>
    <w:p w:rsidR="00512B93" w:rsidRPr="00185C41" w:rsidRDefault="00512B93">
      <w:pPr>
        <w:spacing w:after="0"/>
        <w:ind w:left="120"/>
        <w:rPr>
          <w:lang w:val="ru-RU"/>
        </w:rPr>
      </w:pPr>
    </w:p>
    <w:p w:rsidR="00512B93" w:rsidRPr="00B54F0D" w:rsidRDefault="002E0084">
      <w:pPr>
        <w:spacing w:after="0" w:line="408" w:lineRule="auto"/>
        <w:ind w:left="120"/>
        <w:jc w:val="center"/>
        <w:rPr>
          <w:lang w:val="ru-RU"/>
        </w:rPr>
      </w:pPr>
      <w:r w:rsidRPr="00B54F0D">
        <w:rPr>
          <w:rFonts w:ascii="Times New Roman" w:hAnsi="Times New Roman"/>
          <w:b/>
          <w:color w:val="000000"/>
          <w:sz w:val="28"/>
          <w:lang w:val="ru-RU"/>
        </w:rPr>
        <w:t>РАБОЧАЯ ПРОГРАММА</w:t>
      </w:r>
    </w:p>
    <w:p w:rsidR="00512B93" w:rsidRPr="00B54F0D" w:rsidRDefault="002E0084">
      <w:pPr>
        <w:spacing w:after="0" w:line="408" w:lineRule="auto"/>
        <w:ind w:left="120"/>
        <w:jc w:val="center"/>
        <w:rPr>
          <w:lang w:val="ru-RU"/>
        </w:rPr>
      </w:pPr>
      <w:r w:rsidRPr="00B54F0D">
        <w:rPr>
          <w:rFonts w:ascii="Times New Roman" w:hAnsi="Times New Roman"/>
          <w:color w:val="000000"/>
          <w:sz w:val="28"/>
          <w:lang w:val="ru-RU"/>
        </w:rPr>
        <w:t>(</w:t>
      </w:r>
      <w:r>
        <w:rPr>
          <w:rFonts w:ascii="Times New Roman" w:hAnsi="Times New Roman"/>
          <w:color w:val="000000"/>
          <w:sz w:val="28"/>
        </w:rPr>
        <w:t>ID</w:t>
      </w:r>
      <w:r w:rsidRPr="00B54F0D">
        <w:rPr>
          <w:rFonts w:ascii="Times New Roman" w:hAnsi="Times New Roman"/>
          <w:color w:val="000000"/>
          <w:sz w:val="28"/>
          <w:lang w:val="ru-RU"/>
        </w:rPr>
        <w:t xml:space="preserve"> 876423)</w:t>
      </w:r>
    </w:p>
    <w:p w:rsidR="00512B93" w:rsidRPr="00B54F0D" w:rsidRDefault="00512B93">
      <w:pPr>
        <w:spacing w:after="0"/>
        <w:ind w:left="120"/>
        <w:jc w:val="center"/>
        <w:rPr>
          <w:lang w:val="ru-RU"/>
        </w:rPr>
      </w:pPr>
    </w:p>
    <w:p w:rsidR="00512B93" w:rsidRPr="00B54F0D" w:rsidRDefault="002E0084">
      <w:pPr>
        <w:spacing w:after="0" w:line="408" w:lineRule="auto"/>
        <w:ind w:left="120"/>
        <w:jc w:val="center"/>
        <w:rPr>
          <w:lang w:val="ru-RU"/>
        </w:rPr>
      </w:pPr>
      <w:r w:rsidRPr="00B54F0D">
        <w:rPr>
          <w:rFonts w:ascii="Times New Roman" w:hAnsi="Times New Roman"/>
          <w:b/>
          <w:color w:val="000000"/>
          <w:sz w:val="28"/>
          <w:lang w:val="ru-RU"/>
        </w:rPr>
        <w:t>учебного предмета «Химия. Базовый уровень»</w:t>
      </w:r>
    </w:p>
    <w:p w:rsidR="00512B93" w:rsidRPr="00B54F0D" w:rsidRDefault="002E0084">
      <w:pPr>
        <w:spacing w:after="0" w:line="408" w:lineRule="auto"/>
        <w:ind w:left="120"/>
        <w:jc w:val="center"/>
        <w:rPr>
          <w:lang w:val="ru-RU"/>
        </w:rPr>
      </w:pPr>
      <w:r w:rsidRPr="00B54F0D">
        <w:rPr>
          <w:rFonts w:ascii="Times New Roman" w:hAnsi="Times New Roman"/>
          <w:color w:val="000000"/>
          <w:sz w:val="28"/>
          <w:lang w:val="ru-RU"/>
        </w:rPr>
        <w:t xml:space="preserve">для обучающихся 10 </w:t>
      </w:r>
      <w:r w:rsidRPr="00B54F0D">
        <w:rPr>
          <w:rFonts w:ascii="Calibri" w:hAnsi="Calibri"/>
          <w:color w:val="000000"/>
          <w:sz w:val="28"/>
          <w:lang w:val="ru-RU"/>
        </w:rPr>
        <w:t xml:space="preserve">– </w:t>
      </w:r>
      <w:r w:rsidRPr="00B54F0D">
        <w:rPr>
          <w:rFonts w:ascii="Times New Roman" w:hAnsi="Times New Roman"/>
          <w:color w:val="000000"/>
          <w:sz w:val="28"/>
          <w:lang w:val="ru-RU"/>
        </w:rPr>
        <w:t xml:space="preserve">11 классов </w:t>
      </w: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pPr>
        <w:spacing w:after="0"/>
        <w:ind w:left="120"/>
        <w:jc w:val="center"/>
        <w:rPr>
          <w:lang w:val="ru-RU"/>
        </w:rPr>
      </w:pPr>
    </w:p>
    <w:p w:rsidR="00512B93" w:rsidRPr="00B54F0D" w:rsidRDefault="00512B93" w:rsidP="00185C41">
      <w:pPr>
        <w:spacing w:after="0"/>
        <w:ind w:left="120"/>
        <w:rPr>
          <w:lang w:val="ru-RU"/>
        </w:rPr>
      </w:pPr>
      <w:bookmarkStart w:id="3" w:name="_GoBack"/>
      <w:bookmarkEnd w:id="3"/>
    </w:p>
    <w:p w:rsidR="00512B93" w:rsidRPr="00B54F0D" w:rsidRDefault="00512B93">
      <w:pPr>
        <w:spacing w:after="0"/>
        <w:ind w:left="120"/>
        <w:jc w:val="center"/>
        <w:rPr>
          <w:lang w:val="ru-RU"/>
        </w:rPr>
      </w:pPr>
    </w:p>
    <w:p w:rsidR="00512B93" w:rsidRPr="00B54F0D" w:rsidRDefault="002E0084" w:rsidP="00950EAD">
      <w:pPr>
        <w:spacing w:after="0"/>
        <w:ind w:left="120"/>
        <w:jc w:val="center"/>
        <w:rPr>
          <w:lang w:val="ru-RU"/>
        </w:rPr>
      </w:pPr>
      <w:r w:rsidRPr="00B54F0D">
        <w:rPr>
          <w:rFonts w:ascii="Times New Roman" w:hAnsi="Times New Roman"/>
          <w:color w:val="000000"/>
          <w:sz w:val="28"/>
          <w:lang w:val="ru-RU"/>
        </w:rPr>
        <w:t>​</w:t>
      </w:r>
      <w:bookmarkStart w:id="4" w:name="58df893d-8e48-4a6c-b707-e30db5572816"/>
      <w:r w:rsidRPr="00B54F0D">
        <w:rPr>
          <w:rFonts w:ascii="Times New Roman" w:hAnsi="Times New Roman"/>
          <w:b/>
          <w:color w:val="000000"/>
          <w:sz w:val="28"/>
          <w:lang w:val="ru-RU"/>
        </w:rPr>
        <w:t>Киров 2023</w:t>
      </w:r>
      <w:bookmarkEnd w:id="4"/>
      <w:r w:rsidRPr="00B54F0D">
        <w:rPr>
          <w:rFonts w:ascii="Times New Roman" w:hAnsi="Times New Roman"/>
          <w:b/>
          <w:color w:val="000000"/>
          <w:sz w:val="28"/>
          <w:lang w:val="ru-RU"/>
        </w:rPr>
        <w:t>‌ ‌</w:t>
      </w:r>
      <w:r w:rsidRPr="00B54F0D">
        <w:rPr>
          <w:rFonts w:ascii="Times New Roman" w:hAnsi="Times New Roman"/>
          <w:color w:val="000000"/>
          <w:sz w:val="28"/>
          <w:lang w:val="ru-RU"/>
        </w:rPr>
        <w:t>​</w:t>
      </w:r>
    </w:p>
    <w:p w:rsidR="00512B93" w:rsidRPr="00B54F0D" w:rsidRDefault="00512B93">
      <w:pPr>
        <w:rPr>
          <w:lang w:val="ru-RU"/>
        </w:rPr>
        <w:sectPr w:rsidR="00512B93" w:rsidRPr="00B54F0D">
          <w:pgSz w:w="11906" w:h="16383"/>
          <w:pgMar w:top="1134" w:right="850" w:bottom="1134" w:left="1701" w:header="720" w:footer="720" w:gutter="0"/>
          <w:cols w:space="720"/>
        </w:sectPr>
      </w:pPr>
    </w:p>
    <w:p w:rsidR="00512B93" w:rsidRPr="00B54F0D" w:rsidRDefault="002E0084">
      <w:pPr>
        <w:spacing w:after="0"/>
        <w:ind w:firstLine="600"/>
        <w:rPr>
          <w:lang w:val="ru-RU"/>
        </w:rPr>
      </w:pPr>
      <w:bookmarkStart w:id="5" w:name="_Toc118729915"/>
      <w:bookmarkStart w:id="6" w:name="block-6238816"/>
      <w:bookmarkEnd w:id="0"/>
      <w:bookmarkEnd w:id="5"/>
      <w:r w:rsidRPr="00B54F0D">
        <w:rPr>
          <w:rFonts w:ascii="Times New Roman" w:hAnsi="Times New Roman"/>
          <w:b/>
          <w:color w:val="000000"/>
          <w:sz w:val="28"/>
          <w:lang w:val="ru-RU"/>
        </w:rPr>
        <w:lastRenderedPageBreak/>
        <w:t>ПОЯСНИТЕЛЬНАЯ ЗАПИСКА</w:t>
      </w:r>
    </w:p>
    <w:p w:rsidR="00512B93" w:rsidRPr="00B54F0D" w:rsidRDefault="002E0084">
      <w:pPr>
        <w:spacing w:after="0"/>
        <w:ind w:firstLine="600"/>
        <w:jc w:val="both"/>
        <w:rPr>
          <w:lang w:val="ru-RU"/>
        </w:rPr>
      </w:pPr>
      <w:r w:rsidRPr="00B54F0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54F0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54F0D">
        <w:rPr>
          <w:rFonts w:ascii="Calibri" w:hAnsi="Calibri"/>
          <w:color w:val="000000"/>
          <w:sz w:val="28"/>
          <w:lang w:val="ru-RU"/>
        </w:rPr>
        <w:t>–</w:t>
      </w:r>
      <w:r w:rsidRPr="00B54F0D">
        <w:rPr>
          <w:rFonts w:ascii="Times New Roman" w:hAnsi="Times New Roman"/>
          <w:color w:val="000000"/>
          <w:sz w:val="28"/>
          <w:lang w:val="ru-RU"/>
        </w:rPr>
        <w:t>11 кл.) являются:</w:t>
      </w:r>
    </w:p>
    <w:p w:rsidR="00512B93" w:rsidRPr="00B54F0D" w:rsidRDefault="002E0084">
      <w:pPr>
        <w:numPr>
          <w:ilvl w:val="0"/>
          <w:numId w:val="1"/>
        </w:numPr>
        <w:spacing w:after="0" w:line="264" w:lineRule="auto"/>
        <w:jc w:val="both"/>
        <w:rPr>
          <w:lang w:val="ru-RU"/>
        </w:rPr>
      </w:pPr>
      <w:r w:rsidRPr="00B54F0D">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12B93" w:rsidRPr="00B54F0D" w:rsidRDefault="002E0084">
      <w:pPr>
        <w:numPr>
          <w:ilvl w:val="0"/>
          <w:numId w:val="1"/>
        </w:numPr>
        <w:spacing w:after="0" w:line="264" w:lineRule="auto"/>
        <w:jc w:val="both"/>
        <w:rPr>
          <w:lang w:val="ru-RU"/>
        </w:rPr>
      </w:pPr>
      <w:r w:rsidRPr="00B54F0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12B93" w:rsidRPr="00B54F0D" w:rsidRDefault="002E0084">
      <w:pPr>
        <w:numPr>
          <w:ilvl w:val="0"/>
          <w:numId w:val="1"/>
        </w:numPr>
        <w:spacing w:after="0" w:line="264" w:lineRule="auto"/>
        <w:jc w:val="both"/>
        <w:rPr>
          <w:lang w:val="ru-RU"/>
        </w:rPr>
      </w:pPr>
      <w:r w:rsidRPr="00B54F0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12B93" w:rsidRPr="00B54F0D" w:rsidRDefault="00512B93">
      <w:pPr>
        <w:rPr>
          <w:lang w:val="ru-RU"/>
        </w:rPr>
        <w:sectPr w:rsidR="00512B93" w:rsidRPr="00B54F0D">
          <w:pgSz w:w="11906" w:h="16383"/>
          <w:pgMar w:top="1134" w:right="850" w:bottom="1134" w:left="1701" w:header="720" w:footer="720" w:gutter="0"/>
          <w:cols w:space="720"/>
        </w:sectPr>
      </w:pPr>
    </w:p>
    <w:p w:rsidR="00512B93" w:rsidRPr="00B54F0D" w:rsidRDefault="002E0084">
      <w:pPr>
        <w:spacing w:after="0" w:line="264" w:lineRule="auto"/>
        <w:ind w:left="120"/>
        <w:jc w:val="both"/>
        <w:rPr>
          <w:lang w:val="ru-RU"/>
        </w:rPr>
      </w:pPr>
      <w:bookmarkStart w:id="7" w:name="block-6238817"/>
      <w:bookmarkEnd w:id="6"/>
      <w:r w:rsidRPr="00B54F0D">
        <w:rPr>
          <w:rFonts w:ascii="Times New Roman" w:hAnsi="Times New Roman"/>
          <w:color w:val="000000"/>
          <w:sz w:val="28"/>
          <w:lang w:val="ru-RU"/>
        </w:rPr>
        <w:lastRenderedPageBreak/>
        <w:t>​</w:t>
      </w:r>
      <w:r w:rsidRPr="00B54F0D">
        <w:rPr>
          <w:rFonts w:ascii="Times New Roman" w:hAnsi="Times New Roman"/>
          <w:b/>
          <w:color w:val="000000"/>
          <w:sz w:val="28"/>
          <w:lang w:val="ru-RU"/>
        </w:rPr>
        <w:t>СОДЕРЖАНИЕ ОБУЧЕНИЯ</w:t>
      </w:r>
    </w:p>
    <w:p w:rsidR="00512B93" w:rsidRPr="00B54F0D" w:rsidRDefault="00512B93">
      <w:pPr>
        <w:spacing w:after="0" w:line="264" w:lineRule="auto"/>
        <w:ind w:left="120"/>
        <w:jc w:val="both"/>
        <w:rPr>
          <w:lang w:val="ru-RU"/>
        </w:rPr>
      </w:pPr>
    </w:p>
    <w:p w:rsidR="00512B93" w:rsidRPr="00B54F0D" w:rsidRDefault="002E0084">
      <w:pPr>
        <w:spacing w:after="0" w:line="264" w:lineRule="auto"/>
        <w:ind w:left="120"/>
        <w:jc w:val="both"/>
        <w:rPr>
          <w:lang w:val="ru-RU"/>
        </w:rPr>
      </w:pPr>
      <w:r w:rsidRPr="00B54F0D">
        <w:rPr>
          <w:rFonts w:ascii="Times New Roman" w:hAnsi="Times New Roman"/>
          <w:b/>
          <w:color w:val="000000"/>
          <w:sz w:val="28"/>
          <w:lang w:val="ru-RU"/>
        </w:rPr>
        <w:t>10 КЛАСС</w:t>
      </w:r>
    </w:p>
    <w:p w:rsidR="00512B93" w:rsidRPr="00B54F0D" w:rsidRDefault="00512B93">
      <w:pPr>
        <w:spacing w:after="0" w:line="264" w:lineRule="auto"/>
        <w:ind w:left="120"/>
        <w:jc w:val="both"/>
        <w:rPr>
          <w:lang w:val="ru-RU"/>
        </w:rPr>
      </w:pPr>
    </w:p>
    <w:p w:rsidR="00512B93" w:rsidRPr="00B54F0D" w:rsidRDefault="002E0084">
      <w:pPr>
        <w:spacing w:after="0" w:line="264" w:lineRule="auto"/>
        <w:ind w:left="120"/>
        <w:jc w:val="both"/>
        <w:rPr>
          <w:lang w:val="ru-RU"/>
        </w:rPr>
      </w:pPr>
      <w:r w:rsidRPr="00B54F0D">
        <w:rPr>
          <w:rFonts w:ascii="Times New Roman" w:hAnsi="Times New Roman"/>
          <w:b/>
          <w:color w:val="000000"/>
          <w:sz w:val="28"/>
          <w:lang w:val="ru-RU"/>
        </w:rPr>
        <w:t>ОРГАНИЧЕСКАЯ ХИМИЯ</w:t>
      </w:r>
    </w:p>
    <w:p w:rsidR="00512B93" w:rsidRPr="00B54F0D" w:rsidRDefault="00512B93">
      <w:pPr>
        <w:spacing w:after="0" w:line="264" w:lineRule="auto"/>
        <w:ind w:left="120"/>
        <w:jc w:val="both"/>
        <w:rPr>
          <w:lang w:val="ru-RU"/>
        </w:rPr>
      </w:pP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Теоретические основы органической химии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Углеводороды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512B93" w:rsidRPr="00B54F0D" w:rsidRDefault="002E0084">
      <w:pPr>
        <w:spacing w:after="0" w:line="264" w:lineRule="auto"/>
        <w:ind w:firstLine="600"/>
        <w:jc w:val="both"/>
        <w:rPr>
          <w:lang w:val="ru-RU"/>
        </w:rPr>
      </w:pPr>
      <w:r w:rsidRPr="00950EA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54F0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54F0D">
        <w:rPr>
          <w:rFonts w:ascii="Times New Roman" w:hAnsi="Times New Roman"/>
          <w:color w:val="000000"/>
          <w:sz w:val="28"/>
          <w:lang w:val="ru-RU"/>
        </w:rPr>
        <w:t xml:space="preserve"> Токсичность </w:t>
      </w:r>
      <w:r w:rsidRPr="00B54F0D">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54F0D">
        <w:rPr>
          <w:rFonts w:ascii="Times New Roman" w:hAnsi="Times New Roman"/>
          <w:color w:val="000000"/>
          <w:sz w:val="28"/>
          <w:u w:val="single"/>
          <w:lang w:val="ru-RU"/>
        </w:rPr>
        <w:t>практической работы</w:t>
      </w:r>
      <w:r w:rsidRPr="00B54F0D">
        <w:rPr>
          <w:rFonts w:ascii="Times New Roman" w:hAnsi="Times New Roman"/>
          <w:color w:val="000000"/>
          <w:sz w:val="28"/>
          <w:lang w:val="ru-RU"/>
        </w:rPr>
        <w:t xml:space="preserve">: получение этилена и изучение его свойств.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Расчётные задачи.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Кислородсодержащие органические соединения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Альдегиды и </w:t>
      </w:r>
      <w:r w:rsidRPr="00B54F0D">
        <w:rPr>
          <w:rFonts w:ascii="Times New Roman" w:hAnsi="Times New Roman"/>
          <w:i/>
          <w:color w:val="000000"/>
          <w:sz w:val="28"/>
          <w:lang w:val="ru-RU"/>
        </w:rPr>
        <w:t>кетоны</w:t>
      </w:r>
      <w:r w:rsidRPr="00B54F0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Сложные эфиры как производные карбоновых кислот. </w:t>
      </w:r>
      <w:r w:rsidRPr="00950EAD">
        <w:rPr>
          <w:rFonts w:ascii="Times New Roman" w:hAnsi="Times New Roman"/>
          <w:color w:val="000000"/>
          <w:sz w:val="28"/>
          <w:lang w:val="ru-RU"/>
        </w:rPr>
        <w:t xml:space="preserve">Гидролиз сложных эфиров. Жиры. Гидролиз жиров. </w:t>
      </w:r>
      <w:r w:rsidRPr="00B54F0D">
        <w:rPr>
          <w:rFonts w:ascii="Times New Roman" w:hAnsi="Times New Roman"/>
          <w:color w:val="000000"/>
          <w:sz w:val="28"/>
          <w:lang w:val="ru-RU"/>
        </w:rPr>
        <w:t>Применение жиров. Биологическая роль жиров.</w:t>
      </w:r>
    </w:p>
    <w:p w:rsidR="00512B93" w:rsidRPr="00950EA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B54F0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54F0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950EAD">
        <w:rPr>
          <w:rFonts w:ascii="Times New Roman" w:hAnsi="Times New Roman"/>
          <w:color w:val="000000"/>
          <w:sz w:val="28"/>
          <w:lang w:val="ru-RU"/>
        </w:rPr>
        <w:t xml:space="preserve">Фотосинтез. Фруктоза как изомер глюкозы.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54F0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54F0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54F0D">
        <w:rPr>
          <w:rFonts w:ascii="Times New Roman" w:hAnsi="Times New Roman"/>
          <w:color w:val="000000"/>
          <w:sz w:val="28"/>
          <w:lang w:val="ru-RU"/>
        </w:rPr>
        <w:t>) и гидроксидом меди(</w:t>
      </w:r>
      <w:r>
        <w:rPr>
          <w:rFonts w:ascii="Times New Roman" w:hAnsi="Times New Roman"/>
          <w:color w:val="000000"/>
          <w:sz w:val="28"/>
        </w:rPr>
        <w:t>II</w:t>
      </w:r>
      <w:r w:rsidRPr="00B54F0D">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Расчётные задачи.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Азотсодержащие органические соединения.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Высокомолекулярные соединения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Межпредметные связи.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География: минералы, горные породы, полезные ископаемые, топливо, ресурсы.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12B93" w:rsidRPr="00B54F0D" w:rsidRDefault="00512B93">
      <w:pPr>
        <w:spacing w:after="0" w:line="264" w:lineRule="auto"/>
        <w:ind w:left="120"/>
        <w:jc w:val="both"/>
        <w:rPr>
          <w:lang w:val="ru-RU"/>
        </w:rPr>
      </w:pPr>
    </w:p>
    <w:p w:rsidR="00512B93" w:rsidRPr="00B54F0D" w:rsidRDefault="002E0084">
      <w:pPr>
        <w:spacing w:after="0" w:line="264" w:lineRule="auto"/>
        <w:ind w:left="120"/>
        <w:jc w:val="both"/>
        <w:rPr>
          <w:lang w:val="ru-RU"/>
        </w:rPr>
      </w:pPr>
      <w:r w:rsidRPr="00B54F0D">
        <w:rPr>
          <w:rFonts w:ascii="Times New Roman" w:hAnsi="Times New Roman"/>
          <w:b/>
          <w:color w:val="000000"/>
          <w:sz w:val="28"/>
          <w:lang w:val="ru-RU"/>
        </w:rPr>
        <w:t xml:space="preserve">11 КЛАСС </w:t>
      </w:r>
    </w:p>
    <w:p w:rsidR="00512B93" w:rsidRPr="00B54F0D" w:rsidRDefault="00512B93">
      <w:pPr>
        <w:spacing w:after="0" w:line="264" w:lineRule="auto"/>
        <w:ind w:left="120"/>
        <w:jc w:val="both"/>
        <w:rPr>
          <w:lang w:val="ru-RU"/>
        </w:rPr>
      </w:pPr>
    </w:p>
    <w:p w:rsidR="00512B93" w:rsidRPr="00B54F0D" w:rsidRDefault="002E0084">
      <w:pPr>
        <w:spacing w:after="0" w:line="264" w:lineRule="auto"/>
        <w:ind w:left="120"/>
        <w:jc w:val="both"/>
        <w:rPr>
          <w:lang w:val="ru-RU"/>
        </w:rPr>
      </w:pPr>
      <w:r w:rsidRPr="00B54F0D">
        <w:rPr>
          <w:rFonts w:ascii="Times New Roman" w:hAnsi="Times New Roman"/>
          <w:b/>
          <w:color w:val="000000"/>
          <w:sz w:val="28"/>
          <w:lang w:val="ru-RU"/>
        </w:rPr>
        <w:t>ОБЩАЯ И НЕОРГАНИЧЕСКАЯ ХИМИЯ</w:t>
      </w:r>
    </w:p>
    <w:p w:rsidR="00512B93" w:rsidRPr="00B54F0D" w:rsidRDefault="00512B93">
      <w:pPr>
        <w:spacing w:after="0" w:line="264" w:lineRule="auto"/>
        <w:ind w:left="120"/>
        <w:jc w:val="both"/>
        <w:rPr>
          <w:lang w:val="ru-RU"/>
        </w:rPr>
      </w:pP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Теоретические основы химии</w:t>
      </w:r>
    </w:p>
    <w:p w:rsidR="00512B93" w:rsidRPr="00B54F0D" w:rsidRDefault="002E0084">
      <w:pPr>
        <w:spacing w:after="0" w:line="264" w:lineRule="auto"/>
        <w:ind w:firstLine="600"/>
        <w:jc w:val="both"/>
        <w:rPr>
          <w:lang w:val="ru-RU"/>
        </w:rPr>
      </w:pPr>
      <w:r w:rsidRPr="00950EAD">
        <w:rPr>
          <w:rFonts w:ascii="Times New Roman" w:hAnsi="Times New Roman"/>
          <w:color w:val="000000"/>
          <w:sz w:val="28"/>
          <w:lang w:val="ru-RU"/>
        </w:rPr>
        <w:t xml:space="preserve">Химический элемент. Атом. Ядро атома, изотопы. </w:t>
      </w:r>
      <w:r w:rsidRPr="00B54F0D">
        <w:rPr>
          <w:rFonts w:ascii="Times New Roman" w:hAnsi="Times New Roman"/>
          <w:color w:val="000000"/>
          <w:sz w:val="28"/>
          <w:lang w:val="ru-RU"/>
        </w:rPr>
        <w:t xml:space="preserve">Электронная оболочка. Энергетические уровни, подуровни. Атомные орбитали, </w:t>
      </w:r>
      <w:r>
        <w:rPr>
          <w:rFonts w:ascii="Times New Roman" w:hAnsi="Times New Roman"/>
          <w:color w:val="000000"/>
          <w:sz w:val="28"/>
        </w:rPr>
        <w:t>s</w:t>
      </w:r>
      <w:r w:rsidRPr="00B54F0D">
        <w:rPr>
          <w:rFonts w:ascii="Times New Roman" w:hAnsi="Times New Roman"/>
          <w:color w:val="000000"/>
          <w:sz w:val="28"/>
          <w:lang w:val="ru-RU"/>
        </w:rPr>
        <w:t xml:space="preserve">-, </w:t>
      </w:r>
      <w:r>
        <w:rPr>
          <w:rFonts w:ascii="Times New Roman" w:hAnsi="Times New Roman"/>
          <w:color w:val="000000"/>
          <w:sz w:val="28"/>
        </w:rPr>
        <w:t>p</w:t>
      </w:r>
      <w:r w:rsidRPr="00B54F0D">
        <w:rPr>
          <w:rFonts w:ascii="Times New Roman" w:hAnsi="Times New Roman"/>
          <w:color w:val="000000"/>
          <w:sz w:val="28"/>
          <w:lang w:val="ru-RU"/>
        </w:rPr>
        <w:t xml:space="preserve">-, </w:t>
      </w:r>
      <w:r>
        <w:rPr>
          <w:rFonts w:ascii="Times New Roman" w:hAnsi="Times New Roman"/>
          <w:color w:val="000000"/>
          <w:sz w:val="28"/>
        </w:rPr>
        <w:t>d</w:t>
      </w:r>
      <w:r w:rsidRPr="00B54F0D">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950EAD">
        <w:rPr>
          <w:rFonts w:ascii="Times New Roman" w:hAnsi="Times New Roman"/>
          <w:color w:val="000000"/>
          <w:sz w:val="28"/>
          <w:lang w:val="ru-RU"/>
        </w:rPr>
        <w:t xml:space="preserve">Валентность. Электроотрицательность. Степень окисления. </w:t>
      </w:r>
      <w:r w:rsidRPr="00B54F0D">
        <w:rPr>
          <w:rFonts w:ascii="Times New Roman" w:hAnsi="Times New Roman"/>
          <w:color w:val="000000"/>
          <w:sz w:val="28"/>
          <w:lang w:val="ru-RU"/>
        </w:rPr>
        <w:t xml:space="preserve">Ионы: катионы и анионы.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Окислительно-восстановительные реакции.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Расчётные задачи.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12B93" w:rsidRPr="00950EAD" w:rsidRDefault="002E0084">
      <w:pPr>
        <w:spacing w:after="0" w:line="264" w:lineRule="auto"/>
        <w:ind w:firstLine="600"/>
        <w:jc w:val="both"/>
        <w:rPr>
          <w:lang w:val="ru-RU"/>
        </w:rPr>
      </w:pPr>
      <w:r w:rsidRPr="00950EAD">
        <w:rPr>
          <w:rFonts w:ascii="Times New Roman" w:hAnsi="Times New Roman"/>
          <w:b/>
          <w:color w:val="000000"/>
          <w:sz w:val="28"/>
          <w:lang w:val="ru-RU"/>
        </w:rPr>
        <w:t>Неорганическая химия</w:t>
      </w:r>
    </w:p>
    <w:p w:rsidR="00512B93" w:rsidRPr="00B54F0D" w:rsidRDefault="002E0084">
      <w:pPr>
        <w:spacing w:after="0" w:line="264" w:lineRule="auto"/>
        <w:ind w:firstLine="600"/>
        <w:jc w:val="both"/>
        <w:rPr>
          <w:lang w:val="ru-RU"/>
        </w:rPr>
      </w:pPr>
      <w:r w:rsidRPr="00950EA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sidRPr="00B54F0D">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Применение важнейших неметаллов и их соединений.</w:t>
      </w:r>
    </w:p>
    <w:p w:rsidR="00512B93" w:rsidRPr="00B54F0D" w:rsidRDefault="002E0084">
      <w:pPr>
        <w:spacing w:after="0" w:line="264" w:lineRule="auto"/>
        <w:ind w:firstLine="600"/>
        <w:jc w:val="both"/>
        <w:rPr>
          <w:lang w:val="ru-RU"/>
        </w:rPr>
      </w:pPr>
      <w:r w:rsidRPr="00950EAD">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sidRPr="00B54F0D">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Общие способы получения металлов. Применение металлов в быту и технике.</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Расчётные задачи.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Химия и жизнь</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Межпредметные связи.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География: минералы, горные породы, полезные ископаемые, топливо, ресурсы.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512B93" w:rsidRPr="00B54F0D" w:rsidRDefault="00512B93">
      <w:pPr>
        <w:spacing w:after="0" w:line="264" w:lineRule="auto"/>
        <w:ind w:left="120"/>
        <w:jc w:val="both"/>
        <w:rPr>
          <w:lang w:val="ru-RU"/>
        </w:rPr>
      </w:pPr>
    </w:p>
    <w:p w:rsidR="00512B93" w:rsidRPr="00B54F0D" w:rsidRDefault="00512B93">
      <w:pPr>
        <w:rPr>
          <w:lang w:val="ru-RU"/>
        </w:rPr>
        <w:sectPr w:rsidR="00512B93" w:rsidRPr="00B54F0D">
          <w:pgSz w:w="11906" w:h="16383"/>
          <w:pgMar w:top="1134" w:right="850" w:bottom="1134" w:left="1701" w:header="720" w:footer="720" w:gutter="0"/>
          <w:cols w:space="720"/>
        </w:sectPr>
      </w:pPr>
    </w:p>
    <w:p w:rsidR="00512B93" w:rsidRPr="00B54F0D" w:rsidRDefault="002E0084">
      <w:pPr>
        <w:spacing w:after="0" w:line="264" w:lineRule="auto"/>
        <w:ind w:left="120"/>
        <w:jc w:val="both"/>
        <w:rPr>
          <w:lang w:val="ru-RU"/>
        </w:rPr>
      </w:pPr>
      <w:bookmarkStart w:id="8" w:name="block-6238818"/>
      <w:bookmarkEnd w:id="7"/>
      <w:r w:rsidRPr="00B54F0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12B93" w:rsidRPr="00B54F0D" w:rsidRDefault="00512B93">
      <w:pPr>
        <w:spacing w:after="0" w:line="264" w:lineRule="auto"/>
        <w:ind w:left="120"/>
        <w:jc w:val="both"/>
        <w:rPr>
          <w:lang w:val="ru-RU"/>
        </w:rPr>
      </w:pPr>
    </w:p>
    <w:p w:rsidR="00512B93" w:rsidRPr="00B54F0D" w:rsidRDefault="002E0084">
      <w:pPr>
        <w:spacing w:after="0" w:line="264" w:lineRule="auto"/>
        <w:ind w:left="120"/>
        <w:jc w:val="both"/>
        <w:rPr>
          <w:lang w:val="ru-RU"/>
        </w:rPr>
      </w:pPr>
      <w:r w:rsidRPr="00B54F0D">
        <w:rPr>
          <w:rFonts w:ascii="Times New Roman" w:hAnsi="Times New Roman"/>
          <w:b/>
          <w:color w:val="000000"/>
          <w:sz w:val="28"/>
          <w:lang w:val="ru-RU"/>
        </w:rPr>
        <w:t>ЛИЧНОСТНЫЕ РЕЗУЛЬТАТЫ</w:t>
      </w:r>
    </w:p>
    <w:p w:rsidR="00512B93" w:rsidRPr="00B54F0D" w:rsidRDefault="00512B93">
      <w:pPr>
        <w:spacing w:after="0" w:line="264" w:lineRule="auto"/>
        <w:ind w:left="120"/>
        <w:jc w:val="both"/>
        <w:rPr>
          <w:lang w:val="ru-RU"/>
        </w:rPr>
      </w:pP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наличие мотивации к обучению;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1) гражданского воспитания</w:t>
      </w:r>
      <w:r w:rsidRPr="00B54F0D">
        <w:rPr>
          <w:rFonts w:ascii="Times New Roman" w:hAnsi="Times New Roman"/>
          <w:color w:val="000000"/>
          <w:sz w:val="28"/>
          <w:lang w:val="ru-RU"/>
        </w:rPr>
        <w:t>:</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2) патриотического воспитания</w:t>
      </w:r>
      <w:r w:rsidRPr="00B54F0D">
        <w:rPr>
          <w:rFonts w:ascii="Times New Roman" w:hAnsi="Times New Roman"/>
          <w:color w:val="000000"/>
          <w:sz w:val="28"/>
          <w:lang w:val="ru-RU"/>
        </w:rPr>
        <w:t>:</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3) духовно-нравственного воспитания: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нравственного сознания, этического поведения;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4) формирования культуры здоровья: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5) трудового воспитания: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уважения к труду, людям труда и результатам трудовой деятельности;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6) экологического воспитания: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12B93" w:rsidRPr="00B54F0D" w:rsidRDefault="002E0084">
      <w:pPr>
        <w:spacing w:after="0" w:line="264" w:lineRule="auto"/>
        <w:ind w:firstLine="600"/>
        <w:jc w:val="both"/>
        <w:rPr>
          <w:lang w:val="ru-RU"/>
        </w:rPr>
      </w:pPr>
      <w:r w:rsidRPr="00B54F0D">
        <w:rPr>
          <w:rFonts w:ascii="Times New Roman" w:hAnsi="Times New Roman"/>
          <w:b/>
          <w:color w:val="000000"/>
          <w:sz w:val="28"/>
          <w:lang w:val="ru-RU"/>
        </w:rPr>
        <w:t>7) ценности научного познания: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B54F0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интереса к познанию и исследовательской деятельности; </w:t>
      </w:r>
    </w:p>
    <w:p w:rsidR="00512B93" w:rsidRPr="00B54F0D" w:rsidRDefault="002E0084">
      <w:pPr>
        <w:spacing w:after="0" w:line="264" w:lineRule="auto"/>
        <w:ind w:firstLine="600"/>
        <w:jc w:val="both"/>
        <w:rPr>
          <w:lang w:val="ru-RU"/>
        </w:rPr>
      </w:pPr>
      <w:r w:rsidRPr="00B54F0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интереса к особенностям труда в различных сферах профессиональной деятельности.</w:t>
      </w:r>
    </w:p>
    <w:p w:rsidR="00512B93" w:rsidRPr="00950EAD" w:rsidRDefault="002E0084">
      <w:pPr>
        <w:spacing w:after="0"/>
        <w:ind w:left="120"/>
        <w:rPr>
          <w:lang w:val="ru-RU"/>
        </w:rPr>
      </w:pPr>
      <w:r w:rsidRPr="00950EAD">
        <w:rPr>
          <w:rFonts w:ascii="Times New Roman" w:hAnsi="Times New Roman"/>
          <w:b/>
          <w:color w:val="000000"/>
          <w:sz w:val="28"/>
          <w:lang w:val="ru-RU"/>
        </w:rPr>
        <w:t>МЕТАПРЕДМЕТНЫЕ РЕЗУЛЬТАТЫ</w:t>
      </w:r>
    </w:p>
    <w:p w:rsidR="00512B93" w:rsidRPr="00950EAD" w:rsidRDefault="00512B93">
      <w:pPr>
        <w:spacing w:after="0"/>
        <w:ind w:left="120"/>
        <w:rPr>
          <w:lang w:val="ru-RU"/>
        </w:rPr>
      </w:pP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512B93" w:rsidRPr="00950EAD" w:rsidRDefault="002E0084">
      <w:pPr>
        <w:spacing w:after="0" w:line="264" w:lineRule="auto"/>
        <w:ind w:firstLine="600"/>
        <w:jc w:val="both"/>
        <w:rPr>
          <w:lang w:val="ru-RU"/>
        </w:rPr>
      </w:pPr>
      <w:r w:rsidRPr="00950EAD">
        <w:rPr>
          <w:rFonts w:ascii="Times New Roman" w:hAnsi="Times New Roman"/>
          <w:b/>
          <w:color w:val="000000"/>
          <w:sz w:val="28"/>
          <w:lang w:val="ru-RU"/>
        </w:rPr>
        <w:t>Овладение универсальными учебными познавательными действиями:</w:t>
      </w:r>
    </w:p>
    <w:p w:rsidR="00512B93" w:rsidRPr="00950EAD" w:rsidRDefault="002E0084">
      <w:pPr>
        <w:spacing w:after="0" w:line="264" w:lineRule="auto"/>
        <w:ind w:firstLine="600"/>
        <w:jc w:val="both"/>
        <w:rPr>
          <w:lang w:val="ru-RU"/>
        </w:rPr>
      </w:pPr>
      <w:r w:rsidRPr="00950EAD">
        <w:rPr>
          <w:rFonts w:ascii="Times New Roman" w:hAnsi="Times New Roman"/>
          <w:b/>
          <w:color w:val="000000"/>
          <w:sz w:val="28"/>
          <w:lang w:val="ru-RU"/>
        </w:rPr>
        <w:t>1) базовые логические действия:</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50EA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устанавливать причинно-следственные связи между изучаемыми явлениями;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12B93" w:rsidRPr="00950EAD" w:rsidRDefault="002E0084">
      <w:pPr>
        <w:spacing w:after="0" w:line="264" w:lineRule="auto"/>
        <w:ind w:firstLine="600"/>
        <w:jc w:val="both"/>
        <w:rPr>
          <w:lang w:val="ru-RU"/>
        </w:rPr>
      </w:pPr>
      <w:r w:rsidRPr="00950EAD">
        <w:rPr>
          <w:rFonts w:ascii="Times New Roman" w:hAnsi="Times New Roman"/>
          <w:b/>
          <w:color w:val="000000"/>
          <w:sz w:val="28"/>
          <w:lang w:val="ru-RU"/>
        </w:rPr>
        <w:t>2) базовые исследовательские действия:</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владеть основами методов научного познания веществ и химических реакций;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12B93" w:rsidRPr="00950EAD" w:rsidRDefault="002E0084">
      <w:pPr>
        <w:spacing w:after="0" w:line="264" w:lineRule="auto"/>
        <w:ind w:firstLine="600"/>
        <w:jc w:val="both"/>
        <w:rPr>
          <w:lang w:val="ru-RU"/>
        </w:rPr>
      </w:pPr>
      <w:r w:rsidRPr="00950EAD">
        <w:rPr>
          <w:rFonts w:ascii="Times New Roman" w:hAnsi="Times New Roman"/>
          <w:b/>
          <w:color w:val="000000"/>
          <w:sz w:val="28"/>
          <w:lang w:val="ru-RU"/>
        </w:rPr>
        <w:t>3) работа с информацией: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использовать и преобразовывать знаково-символические средства наглядности.</w:t>
      </w:r>
    </w:p>
    <w:p w:rsidR="00512B93" w:rsidRPr="00950EAD" w:rsidRDefault="002E0084">
      <w:pPr>
        <w:spacing w:after="0" w:line="264" w:lineRule="auto"/>
        <w:ind w:firstLine="600"/>
        <w:jc w:val="both"/>
        <w:rPr>
          <w:lang w:val="ru-RU"/>
        </w:rPr>
      </w:pPr>
      <w:r w:rsidRPr="00950EAD">
        <w:rPr>
          <w:rFonts w:ascii="Times New Roman" w:hAnsi="Times New Roman"/>
          <w:b/>
          <w:color w:val="000000"/>
          <w:sz w:val="28"/>
          <w:lang w:val="ru-RU"/>
        </w:rPr>
        <w:t>Овладение универсальными коммуникативными действиями: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12B93" w:rsidRPr="00950EAD" w:rsidRDefault="002E0084">
      <w:pPr>
        <w:spacing w:after="0" w:line="264" w:lineRule="auto"/>
        <w:ind w:firstLine="600"/>
        <w:jc w:val="both"/>
        <w:rPr>
          <w:lang w:val="ru-RU"/>
        </w:rPr>
      </w:pPr>
      <w:r w:rsidRPr="00950EAD">
        <w:rPr>
          <w:rFonts w:ascii="Times New Roman" w:hAnsi="Times New Roman"/>
          <w:b/>
          <w:color w:val="000000"/>
          <w:sz w:val="28"/>
          <w:lang w:val="ru-RU"/>
        </w:rPr>
        <w:t>Овладение универсальными регулятивными действиями: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12B93" w:rsidRPr="00950EAD" w:rsidRDefault="00512B93">
      <w:pPr>
        <w:spacing w:after="0"/>
        <w:ind w:left="120"/>
        <w:rPr>
          <w:lang w:val="ru-RU"/>
        </w:rPr>
      </w:pPr>
    </w:p>
    <w:p w:rsidR="00512B93" w:rsidRPr="00950EAD" w:rsidRDefault="002E0084">
      <w:pPr>
        <w:spacing w:after="0"/>
        <w:ind w:left="120"/>
        <w:rPr>
          <w:lang w:val="ru-RU"/>
        </w:rPr>
      </w:pPr>
      <w:r w:rsidRPr="00950EAD">
        <w:rPr>
          <w:rFonts w:ascii="Times New Roman" w:hAnsi="Times New Roman"/>
          <w:b/>
          <w:color w:val="000000"/>
          <w:sz w:val="28"/>
          <w:lang w:val="ru-RU"/>
        </w:rPr>
        <w:t>ПРЕДМЕТНЫЕ РЕЗУЛЬТАТЫ</w:t>
      </w:r>
    </w:p>
    <w:p w:rsidR="00512B93" w:rsidRPr="00950EAD" w:rsidRDefault="00512B93">
      <w:pPr>
        <w:spacing w:after="0"/>
        <w:ind w:left="120"/>
        <w:rPr>
          <w:lang w:val="ru-RU"/>
        </w:rPr>
      </w:pPr>
    </w:p>
    <w:p w:rsidR="00512B93" w:rsidRPr="00950EAD" w:rsidRDefault="002E0084">
      <w:pPr>
        <w:spacing w:after="0" w:line="264" w:lineRule="auto"/>
        <w:ind w:left="120"/>
        <w:jc w:val="both"/>
        <w:rPr>
          <w:lang w:val="ru-RU"/>
        </w:rPr>
      </w:pPr>
      <w:r w:rsidRPr="00950EAD">
        <w:rPr>
          <w:rFonts w:ascii="Times New Roman" w:hAnsi="Times New Roman"/>
          <w:b/>
          <w:color w:val="000000"/>
          <w:sz w:val="28"/>
          <w:lang w:val="ru-RU"/>
        </w:rPr>
        <w:t>10 КЛАСС</w:t>
      </w:r>
    </w:p>
    <w:p w:rsidR="00512B93" w:rsidRPr="00950EAD" w:rsidRDefault="00512B93">
      <w:pPr>
        <w:spacing w:after="0" w:line="264" w:lineRule="auto"/>
        <w:ind w:left="120"/>
        <w:jc w:val="both"/>
        <w:rPr>
          <w:lang w:val="ru-RU"/>
        </w:rPr>
      </w:pP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Предметные результаты освоения курса «Органическая химия» отражают:</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950EA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50EA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12B93" w:rsidRPr="00950EAD" w:rsidRDefault="00512B93">
      <w:pPr>
        <w:spacing w:after="0" w:line="264" w:lineRule="auto"/>
        <w:ind w:left="120"/>
        <w:jc w:val="both"/>
        <w:rPr>
          <w:lang w:val="ru-RU"/>
        </w:rPr>
      </w:pPr>
    </w:p>
    <w:p w:rsidR="00512B93" w:rsidRPr="00950EAD" w:rsidRDefault="002E0084">
      <w:pPr>
        <w:spacing w:after="0" w:line="264" w:lineRule="auto"/>
        <w:ind w:left="120"/>
        <w:jc w:val="both"/>
        <w:rPr>
          <w:lang w:val="ru-RU"/>
        </w:rPr>
      </w:pPr>
      <w:r w:rsidRPr="00950EAD">
        <w:rPr>
          <w:rFonts w:ascii="Times New Roman" w:hAnsi="Times New Roman"/>
          <w:b/>
          <w:color w:val="000000"/>
          <w:sz w:val="28"/>
          <w:lang w:val="ru-RU"/>
        </w:rPr>
        <w:t>11 КЛАСС</w:t>
      </w:r>
    </w:p>
    <w:p w:rsidR="00512B93" w:rsidRPr="00950EAD" w:rsidRDefault="00512B93">
      <w:pPr>
        <w:spacing w:after="0" w:line="264" w:lineRule="auto"/>
        <w:ind w:left="120"/>
        <w:jc w:val="both"/>
        <w:rPr>
          <w:lang w:val="ru-RU"/>
        </w:rPr>
      </w:pP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Предметные результаты освоения курса «Общая и неорганическая химия» отражают:</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50EAD">
        <w:rPr>
          <w:rFonts w:ascii="Times New Roman" w:hAnsi="Times New Roman"/>
          <w:color w:val="000000"/>
          <w:sz w:val="28"/>
          <w:lang w:val="ru-RU"/>
        </w:rPr>
        <w:t xml:space="preserve">-, </w:t>
      </w:r>
      <w:r>
        <w:rPr>
          <w:rFonts w:ascii="Times New Roman" w:hAnsi="Times New Roman"/>
          <w:color w:val="000000"/>
          <w:sz w:val="28"/>
        </w:rPr>
        <w:t>p</w:t>
      </w:r>
      <w:r w:rsidRPr="00950EAD">
        <w:rPr>
          <w:rFonts w:ascii="Times New Roman" w:hAnsi="Times New Roman"/>
          <w:color w:val="000000"/>
          <w:sz w:val="28"/>
          <w:lang w:val="ru-RU"/>
        </w:rPr>
        <w:t xml:space="preserve">-, </w:t>
      </w:r>
      <w:r>
        <w:rPr>
          <w:rFonts w:ascii="Times New Roman" w:hAnsi="Times New Roman"/>
          <w:color w:val="000000"/>
          <w:sz w:val="28"/>
        </w:rPr>
        <w:t>d</w:t>
      </w:r>
      <w:r w:rsidRPr="00950EAD">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50EA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50EAD">
        <w:rPr>
          <w:rFonts w:ascii="Times New Roman" w:hAnsi="Times New Roman"/>
          <w:color w:val="000000"/>
          <w:sz w:val="28"/>
          <w:lang w:val="ru-RU"/>
        </w:rPr>
        <w:t xml:space="preserve">-, </w:t>
      </w:r>
      <w:r>
        <w:rPr>
          <w:rFonts w:ascii="Times New Roman" w:hAnsi="Times New Roman"/>
          <w:color w:val="000000"/>
          <w:sz w:val="28"/>
        </w:rPr>
        <w:t>p</w:t>
      </w:r>
      <w:r w:rsidRPr="00950EAD">
        <w:rPr>
          <w:rFonts w:ascii="Times New Roman" w:hAnsi="Times New Roman"/>
          <w:color w:val="000000"/>
          <w:sz w:val="28"/>
          <w:lang w:val="ru-RU"/>
        </w:rPr>
        <w:t xml:space="preserve">-, </w:t>
      </w:r>
      <w:r>
        <w:rPr>
          <w:rFonts w:ascii="Times New Roman" w:hAnsi="Times New Roman"/>
          <w:color w:val="000000"/>
          <w:sz w:val="28"/>
        </w:rPr>
        <w:t>d</w:t>
      </w:r>
      <w:r w:rsidRPr="00950EAD">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12B93" w:rsidRPr="00950EAD" w:rsidRDefault="002E0084">
      <w:pPr>
        <w:spacing w:after="0" w:line="264" w:lineRule="auto"/>
        <w:ind w:firstLine="600"/>
        <w:jc w:val="both"/>
        <w:rPr>
          <w:lang w:val="ru-RU"/>
        </w:rPr>
      </w:pPr>
      <w:r w:rsidRPr="00950EA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12B93" w:rsidRPr="00950EAD" w:rsidRDefault="00512B93">
      <w:pPr>
        <w:rPr>
          <w:lang w:val="ru-RU"/>
        </w:rPr>
        <w:sectPr w:rsidR="00512B93" w:rsidRPr="00950EAD">
          <w:pgSz w:w="11906" w:h="16383"/>
          <w:pgMar w:top="1134" w:right="850" w:bottom="1134" w:left="1701" w:header="720" w:footer="720" w:gutter="0"/>
          <w:cols w:space="720"/>
        </w:sectPr>
      </w:pPr>
    </w:p>
    <w:p w:rsidR="00512B93" w:rsidRDefault="002E0084">
      <w:pPr>
        <w:spacing w:after="0"/>
        <w:ind w:left="120"/>
      </w:pPr>
      <w:bookmarkStart w:id="9" w:name="block-6238819"/>
      <w:bookmarkEnd w:id="8"/>
      <w:r w:rsidRPr="00950E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2B93" w:rsidRDefault="002E00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12B93">
        <w:trPr>
          <w:trHeight w:val="144"/>
          <w:tblCellSpacing w:w="20" w:type="nil"/>
        </w:trPr>
        <w:tc>
          <w:tcPr>
            <w:tcW w:w="529"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 п/п </w:t>
            </w:r>
          </w:p>
          <w:p w:rsidR="00512B93" w:rsidRDefault="00512B93">
            <w:pPr>
              <w:spacing w:after="0"/>
              <w:ind w:left="135"/>
            </w:pPr>
          </w:p>
        </w:tc>
        <w:tc>
          <w:tcPr>
            <w:tcW w:w="2464"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Наименование разделов и тем программы </w:t>
            </w:r>
          </w:p>
          <w:p w:rsidR="00512B93" w:rsidRDefault="00512B93">
            <w:pPr>
              <w:spacing w:after="0"/>
              <w:ind w:left="135"/>
            </w:pPr>
          </w:p>
        </w:tc>
        <w:tc>
          <w:tcPr>
            <w:tcW w:w="0" w:type="auto"/>
            <w:gridSpan w:val="3"/>
            <w:tcMar>
              <w:top w:w="50" w:type="dxa"/>
              <w:left w:w="100" w:type="dxa"/>
            </w:tcMar>
            <w:vAlign w:val="center"/>
          </w:tcPr>
          <w:p w:rsidR="00512B93" w:rsidRDefault="002E008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Электронные (цифровые) образовательные ресурсы </w:t>
            </w:r>
          </w:p>
          <w:p w:rsidR="00512B93" w:rsidRDefault="00512B93">
            <w:pPr>
              <w:spacing w:after="0"/>
              <w:ind w:left="135"/>
            </w:pPr>
          </w:p>
        </w:tc>
      </w:tr>
      <w:tr w:rsidR="00512B93">
        <w:trPr>
          <w:trHeight w:val="144"/>
          <w:tblCellSpacing w:w="20" w:type="nil"/>
        </w:trPr>
        <w:tc>
          <w:tcPr>
            <w:tcW w:w="0" w:type="auto"/>
            <w:vMerge/>
            <w:tcBorders>
              <w:top w:val="nil"/>
            </w:tcBorders>
            <w:tcMar>
              <w:top w:w="50" w:type="dxa"/>
              <w:left w:w="100" w:type="dxa"/>
            </w:tcMar>
          </w:tcPr>
          <w:p w:rsidR="00512B93" w:rsidRDefault="00512B93"/>
        </w:tc>
        <w:tc>
          <w:tcPr>
            <w:tcW w:w="0" w:type="auto"/>
            <w:vMerge/>
            <w:tcBorders>
              <w:top w:val="nil"/>
            </w:tcBorders>
            <w:tcMar>
              <w:top w:w="50" w:type="dxa"/>
              <w:left w:w="100" w:type="dxa"/>
            </w:tcMar>
          </w:tcPr>
          <w:p w:rsidR="00512B93" w:rsidRDefault="00512B93"/>
        </w:tc>
        <w:tc>
          <w:tcPr>
            <w:tcW w:w="1028"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Всего </w:t>
            </w:r>
          </w:p>
          <w:p w:rsidR="00512B93" w:rsidRDefault="00512B93">
            <w:pPr>
              <w:spacing w:after="0"/>
              <w:ind w:left="135"/>
            </w:pPr>
          </w:p>
        </w:tc>
        <w:tc>
          <w:tcPr>
            <w:tcW w:w="1759"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Контрольные работы </w:t>
            </w:r>
          </w:p>
          <w:p w:rsidR="00512B93" w:rsidRDefault="00512B93">
            <w:pPr>
              <w:spacing w:after="0"/>
              <w:ind w:left="135"/>
            </w:pPr>
          </w:p>
        </w:tc>
        <w:tc>
          <w:tcPr>
            <w:tcW w:w="1841"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Практические работы </w:t>
            </w:r>
          </w:p>
          <w:p w:rsidR="00512B93" w:rsidRDefault="00512B93">
            <w:pPr>
              <w:spacing w:after="0"/>
              <w:ind w:left="135"/>
            </w:pPr>
          </w:p>
        </w:tc>
        <w:tc>
          <w:tcPr>
            <w:tcW w:w="0" w:type="auto"/>
            <w:vMerge/>
            <w:tcBorders>
              <w:top w:val="nil"/>
            </w:tcBorders>
            <w:tcMar>
              <w:top w:w="50" w:type="dxa"/>
              <w:left w:w="100" w:type="dxa"/>
            </w:tcMar>
          </w:tcPr>
          <w:p w:rsidR="00512B93" w:rsidRDefault="00512B93"/>
        </w:tc>
      </w:tr>
      <w:tr w:rsidR="00512B93" w:rsidRPr="00950EAD">
        <w:trPr>
          <w:trHeight w:val="144"/>
          <w:tblCellSpacing w:w="20" w:type="nil"/>
        </w:trPr>
        <w:tc>
          <w:tcPr>
            <w:tcW w:w="0" w:type="auto"/>
            <w:gridSpan w:val="6"/>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b/>
                <w:color w:val="000000"/>
                <w:sz w:val="24"/>
                <w:lang w:val="ru-RU"/>
              </w:rPr>
              <w:t>Раздел 1.Теоретические основы органической химии</w:t>
            </w: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1.1</w:t>
            </w:r>
          </w:p>
        </w:tc>
        <w:tc>
          <w:tcPr>
            <w:tcW w:w="2464"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2B93" w:rsidRDefault="00512B93"/>
        </w:tc>
      </w:tr>
      <w:tr w:rsidR="00512B93">
        <w:trPr>
          <w:trHeight w:val="144"/>
          <w:tblCellSpacing w:w="20" w:type="nil"/>
        </w:trPr>
        <w:tc>
          <w:tcPr>
            <w:tcW w:w="0" w:type="auto"/>
            <w:gridSpan w:val="6"/>
            <w:tcMar>
              <w:top w:w="50" w:type="dxa"/>
              <w:left w:w="100" w:type="dxa"/>
            </w:tcMar>
            <w:vAlign w:val="center"/>
          </w:tcPr>
          <w:p w:rsidR="00512B93" w:rsidRDefault="002E0084">
            <w:pPr>
              <w:spacing w:after="0"/>
              <w:ind w:left="135"/>
            </w:pPr>
            <w:r>
              <w:rPr>
                <w:rFonts w:ascii="Times New Roman" w:hAnsi="Times New Roman"/>
                <w:b/>
                <w:color w:val="000000"/>
                <w:sz w:val="24"/>
              </w:rPr>
              <w:t>Раздел 2.Углеводороды</w:t>
            </w: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2.1</w:t>
            </w:r>
          </w:p>
        </w:tc>
        <w:tc>
          <w:tcPr>
            <w:tcW w:w="2464" w:type="dxa"/>
            <w:tcMar>
              <w:top w:w="50" w:type="dxa"/>
              <w:left w:w="100" w:type="dxa"/>
            </w:tcMar>
            <w:vAlign w:val="center"/>
          </w:tcPr>
          <w:p w:rsidR="00512B93" w:rsidRDefault="002E0084">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2.2</w:t>
            </w:r>
          </w:p>
        </w:tc>
        <w:tc>
          <w:tcPr>
            <w:tcW w:w="2464"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2.3</w:t>
            </w:r>
          </w:p>
        </w:tc>
        <w:tc>
          <w:tcPr>
            <w:tcW w:w="2464" w:type="dxa"/>
            <w:tcMar>
              <w:top w:w="50" w:type="dxa"/>
              <w:left w:w="100" w:type="dxa"/>
            </w:tcMar>
            <w:vAlign w:val="center"/>
          </w:tcPr>
          <w:p w:rsidR="00512B93" w:rsidRDefault="002E0084">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2.4</w:t>
            </w:r>
          </w:p>
        </w:tc>
        <w:tc>
          <w:tcPr>
            <w:tcW w:w="2464"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2B93" w:rsidRDefault="00512B93"/>
        </w:tc>
      </w:tr>
      <w:tr w:rsidR="00512B93">
        <w:trPr>
          <w:trHeight w:val="144"/>
          <w:tblCellSpacing w:w="20" w:type="nil"/>
        </w:trPr>
        <w:tc>
          <w:tcPr>
            <w:tcW w:w="0" w:type="auto"/>
            <w:gridSpan w:val="6"/>
            <w:tcMar>
              <w:top w:w="50" w:type="dxa"/>
              <w:left w:w="100" w:type="dxa"/>
            </w:tcMar>
            <w:vAlign w:val="center"/>
          </w:tcPr>
          <w:p w:rsidR="00512B93" w:rsidRDefault="002E0084">
            <w:pPr>
              <w:spacing w:after="0"/>
              <w:ind w:left="135"/>
            </w:pPr>
            <w:r>
              <w:rPr>
                <w:rFonts w:ascii="Times New Roman" w:hAnsi="Times New Roman"/>
                <w:b/>
                <w:color w:val="000000"/>
                <w:sz w:val="24"/>
              </w:rPr>
              <w:t>Раздел 3.Кислородсодержащие органические соединения</w:t>
            </w: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3.1</w:t>
            </w:r>
          </w:p>
        </w:tc>
        <w:tc>
          <w:tcPr>
            <w:tcW w:w="2464" w:type="dxa"/>
            <w:tcMar>
              <w:top w:w="50" w:type="dxa"/>
              <w:left w:w="100" w:type="dxa"/>
            </w:tcMar>
            <w:vAlign w:val="center"/>
          </w:tcPr>
          <w:p w:rsidR="00512B93" w:rsidRDefault="002E0084">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3.2</w:t>
            </w:r>
          </w:p>
        </w:tc>
        <w:tc>
          <w:tcPr>
            <w:tcW w:w="2464"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3.3</w:t>
            </w:r>
          </w:p>
        </w:tc>
        <w:tc>
          <w:tcPr>
            <w:tcW w:w="2464" w:type="dxa"/>
            <w:tcMar>
              <w:top w:w="50" w:type="dxa"/>
              <w:left w:w="100" w:type="dxa"/>
            </w:tcMar>
            <w:vAlign w:val="center"/>
          </w:tcPr>
          <w:p w:rsidR="00512B93" w:rsidRDefault="002E0084">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2B93" w:rsidRDefault="00512B93"/>
        </w:tc>
      </w:tr>
      <w:tr w:rsidR="00512B93">
        <w:trPr>
          <w:trHeight w:val="144"/>
          <w:tblCellSpacing w:w="20" w:type="nil"/>
        </w:trPr>
        <w:tc>
          <w:tcPr>
            <w:tcW w:w="0" w:type="auto"/>
            <w:gridSpan w:val="6"/>
            <w:tcMar>
              <w:top w:w="50" w:type="dxa"/>
              <w:left w:w="100" w:type="dxa"/>
            </w:tcMar>
            <w:vAlign w:val="center"/>
          </w:tcPr>
          <w:p w:rsidR="00512B93" w:rsidRDefault="002E0084">
            <w:pPr>
              <w:spacing w:after="0"/>
              <w:ind w:left="135"/>
            </w:pPr>
            <w:r>
              <w:rPr>
                <w:rFonts w:ascii="Times New Roman" w:hAnsi="Times New Roman"/>
                <w:b/>
                <w:color w:val="000000"/>
                <w:sz w:val="24"/>
              </w:rPr>
              <w:t>Раздел 4.Азотсодержащие органические соединения</w:t>
            </w: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4.1</w:t>
            </w:r>
          </w:p>
        </w:tc>
        <w:tc>
          <w:tcPr>
            <w:tcW w:w="2464" w:type="dxa"/>
            <w:tcMar>
              <w:top w:w="50" w:type="dxa"/>
              <w:left w:w="100" w:type="dxa"/>
            </w:tcMar>
            <w:vAlign w:val="center"/>
          </w:tcPr>
          <w:p w:rsidR="00512B93" w:rsidRDefault="002E0084">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2B93" w:rsidRDefault="00512B93"/>
        </w:tc>
      </w:tr>
      <w:tr w:rsidR="00512B93">
        <w:trPr>
          <w:trHeight w:val="144"/>
          <w:tblCellSpacing w:w="20" w:type="nil"/>
        </w:trPr>
        <w:tc>
          <w:tcPr>
            <w:tcW w:w="0" w:type="auto"/>
            <w:gridSpan w:val="6"/>
            <w:tcMar>
              <w:top w:w="50" w:type="dxa"/>
              <w:left w:w="100" w:type="dxa"/>
            </w:tcMar>
            <w:vAlign w:val="center"/>
          </w:tcPr>
          <w:p w:rsidR="00512B93" w:rsidRDefault="002E0084">
            <w:pPr>
              <w:spacing w:after="0"/>
              <w:ind w:left="135"/>
            </w:pPr>
            <w:r>
              <w:rPr>
                <w:rFonts w:ascii="Times New Roman" w:hAnsi="Times New Roman"/>
                <w:b/>
                <w:color w:val="000000"/>
                <w:sz w:val="24"/>
              </w:rPr>
              <w:t>Раздел 5.Высокомолекулярные соединения</w:t>
            </w:r>
          </w:p>
        </w:tc>
      </w:tr>
      <w:tr w:rsidR="00512B93">
        <w:trPr>
          <w:trHeight w:val="144"/>
          <w:tblCellSpacing w:w="20" w:type="nil"/>
        </w:trPr>
        <w:tc>
          <w:tcPr>
            <w:tcW w:w="529" w:type="dxa"/>
            <w:tcMar>
              <w:top w:w="50" w:type="dxa"/>
              <w:left w:w="100" w:type="dxa"/>
            </w:tcMar>
            <w:vAlign w:val="center"/>
          </w:tcPr>
          <w:p w:rsidR="00512B93" w:rsidRDefault="002E0084">
            <w:pPr>
              <w:spacing w:after="0"/>
            </w:pPr>
            <w:r>
              <w:rPr>
                <w:rFonts w:ascii="Times New Roman" w:hAnsi="Times New Roman"/>
                <w:color w:val="000000"/>
                <w:sz w:val="24"/>
              </w:rPr>
              <w:t>5.1</w:t>
            </w:r>
          </w:p>
        </w:tc>
        <w:tc>
          <w:tcPr>
            <w:tcW w:w="2464" w:type="dxa"/>
            <w:tcMar>
              <w:top w:w="50" w:type="dxa"/>
              <w:left w:w="100" w:type="dxa"/>
            </w:tcMar>
            <w:vAlign w:val="center"/>
          </w:tcPr>
          <w:p w:rsidR="00512B93" w:rsidRDefault="002E0084">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12B93" w:rsidRDefault="00512B93">
            <w:pPr>
              <w:spacing w:after="0"/>
              <w:ind w:left="135"/>
              <w:jc w:val="center"/>
            </w:pPr>
          </w:p>
        </w:tc>
        <w:tc>
          <w:tcPr>
            <w:tcW w:w="1841" w:type="dxa"/>
            <w:tcMar>
              <w:top w:w="50" w:type="dxa"/>
              <w:left w:w="100" w:type="dxa"/>
            </w:tcMar>
            <w:vAlign w:val="center"/>
          </w:tcPr>
          <w:p w:rsidR="00512B93" w:rsidRDefault="00512B93">
            <w:pPr>
              <w:spacing w:after="0"/>
              <w:ind w:left="135"/>
              <w:jc w:val="center"/>
            </w:pPr>
          </w:p>
        </w:tc>
        <w:tc>
          <w:tcPr>
            <w:tcW w:w="2789"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2B93" w:rsidRDefault="00512B93"/>
        </w:tc>
      </w:tr>
      <w:tr w:rsidR="00512B93">
        <w:trPr>
          <w:trHeight w:val="144"/>
          <w:tblCellSpacing w:w="20" w:type="nil"/>
        </w:trPr>
        <w:tc>
          <w:tcPr>
            <w:tcW w:w="0" w:type="auto"/>
            <w:gridSpan w:val="2"/>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12B93" w:rsidRDefault="00512B93"/>
        </w:tc>
      </w:tr>
    </w:tbl>
    <w:p w:rsidR="00512B93" w:rsidRDefault="00512B93">
      <w:pPr>
        <w:sectPr w:rsidR="00512B93">
          <w:pgSz w:w="16383" w:h="11906" w:orient="landscape"/>
          <w:pgMar w:top="1134" w:right="850" w:bottom="1134" w:left="1701" w:header="720" w:footer="720" w:gutter="0"/>
          <w:cols w:space="720"/>
        </w:sectPr>
      </w:pPr>
    </w:p>
    <w:p w:rsidR="00512B93" w:rsidRDefault="002E00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512B93">
        <w:trPr>
          <w:trHeight w:val="144"/>
          <w:tblCellSpacing w:w="20" w:type="nil"/>
        </w:trPr>
        <w:tc>
          <w:tcPr>
            <w:tcW w:w="520"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 п/п </w:t>
            </w:r>
          </w:p>
          <w:p w:rsidR="00512B93" w:rsidRDefault="00512B93">
            <w:pPr>
              <w:spacing w:after="0"/>
              <w:ind w:left="135"/>
            </w:pPr>
          </w:p>
        </w:tc>
        <w:tc>
          <w:tcPr>
            <w:tcW w:w="2640"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Наименование разделов и тем программы </w:t>
            </w:r>
          </w:p>
          <w:p w:rsidR="00512B93" w:rsidRDefault="00512B93">
            <w:pPr>
              <w:spacing w:after="0"/>
              <w:ind w:left="135"/>
            </w:pPr>
          </w:p>
        </w:tc>
        <w:tc>
          <w:tcPr>
            <w:tcW w:w="0" w:type="auto"/>
            <w:gridSpan w:val="3"/>
            <w:tcMar>
              <w:top w:w="50" w:type="dxa"/>
              <w:left w:w="100" w:type="dxa"/>
            </w:tcMar>
            <w:vAlign w:val="center"/>
          </w:tcPr>
          <w:p w:rsidR="00512B93" w:rsidRDefault="002E008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Электронные (цифровые) образовательные ресурсы </w:t>
            </w:r>
          </w:p>
          <w:p w:rsidR="00512B93" w:rsidRDefault="00512B93">
            <w:pPr>
              <w:spacing w:after="0"/>
              <w:ind w:left="135"/>
            </w:pPr>
          </w:p>
        </w:tc>
      </w:tr>
      <w:tr w:rsidR="00512B93">
        <w:trPr>
          <w:trHeight w:val="144"/>
          <w:tblCellSpacing w:w="20" w:type="nil"/>
        </w:trPr>
        <w:tc>
          <w:tcPr>
            <w:tcW w:w="0" w:type="auto"/>
            <w:vMerge/>
            <w:tcBorders>
              <w:top w:val="nil"/>
            </w:tcBorders>
            <w:tcMar>
              <w:top w:w="50" w:type="dxa"/>
              <w:left w:w="100" w:type="dxa"/>
            </w:tcMar>
          </w:tcPr>
          <w:p w:rsidR="00512B93" w:rsidRDefault="00512B93"/>
        </w:tc>
        <w:tc>
          <w:tcPr>
            <w:tcW w:w="0" w:type="auto"/>
            <w:vMerge/>
            <w:tcBorders>
              <w:top w:val="nil"/>
            </w:tcBorders>
            <w:tcMar>
              <w:top w:w="50" w:type="dxa"/>
              <w:left w:w="100" w:type="dxa"/>
            </w:tcMar>
          </w:tcPr>
          <w:p w:rsidR="00512B93" w:rsidRDefault="00512B93"/>
        </w:tc>
        <w:tc>
          <w:tcPr>
            <w:tcW w:w="1011"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Всего </w:t>
            </w:r>
          </w:p>
          <w:p w:rsidR="00512B93" w:rsidRDefault="00512B93">
            <w:pPr>
              <w:spacing w:after="0"/>
              <w:ind w:left="135"/>
            </w:pPr>
          </w:p>
        </w:tc>
        <w:tc>
          <w:tcPr>
            <w:tcW w:w="1738"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Контрольные работы </w:t>
            </w:r>
          </w:p>
          <w:p w:rsidR="00512B93" w:rsidRDefault="00512B93">
            <w:pPr>
              <w:spacing w:after="0"/>
              <w:ind w:left="135"/>
            </w:pPr>
          </w:p>
        </w:tc>
        <w:tc>
          <w:tcPr>
            <w:tcW w:w="1823"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Практические работы </w:t>
            </w:r>
          </w:p>
          <w:p w:rsidR="00512B93" w:rsidRDefault="00512B93">
            <w:pPr>
              <w:spacing w:after="0"/>
              <w:ind w:left="135"/>
            </w:pPr>
          </w:p>
        </w:tc>
        <w:tc>
          <w:tcPr>
            <w:tcW w:w="0" w:type="auto"/>
            <w:vMerge/>
            <w:tcBorders>
              <w:top w:val="nil"/>
            </w:tcBorders>
            <w:tcMar>
              <w:top w:w="50" w:type="dxa"/>
              <w:left w:w="100" w:type="dxa"/>
            </w:tcMar>
          </w:tcPr>
          <w:p w:rsidR="00512B93" w:rsidRDefault="00512B93"/>
        </w:tc>
      </w:tr>
      <w:tr w:rsidR="00512B93">
        <w:trPr>
          <w:trHeight w:val="144"/>
          <w:tblCellSpacing w:w="20" w:type="nil"/>
        </w:trPr>
        <w:tc>
          <w:tcPr>
            <w:tcW w:w="0" w:type="auto"/>
            <w:gridSpan w:val="6"/>
            <w:tcMar>
              <w:top w:w="50" w:type="dxa"/>
              <w:left w:w="100" w:type="dxa"/>
            </w:tcMar>
            <w:vAlign w:val="center"/>
          </w:tcPr>
          <w:p w:rsidR="00512B93" w:rsidRDefault="002E0084">
            <w:pPr>
              <w:spacing w:after="0"/>
              <w:ind w:left="135"/>
            </w:pPr>
            <w:r>
              <w:rPr>
                <w:rFonts w:ascii="Times New Roman" w:hAnsi="Times New Roman"/>
                <w:b/>
                <w:color w:val="000000"/>
                <w:sz w:val="24"/>
              </w:rPr>
              <w:t>Раздел 1.Теоретические основы химии</w:t>
            </w:r>
          </w:p>
        </w:tc>
      </w:tr>
      <w:tr w:rsidR="00512B93">
        <w:trPr>
          <w:trHeight w:val="144"/>
          <w:tblCellSpacing w:w="20" w:type="nil"/>
        </w:trPr>
        <w:tc>
          <w:tcPr>
            <w:tcW w:w="520" w:type="dxa"/>
            <w:tcMar>
              <w:top w:w="50" w:type="dxa"/>
              <w:left w:w="100" w:type="dxa"/>
            </w:tcMar>
            <w:vAlign w:val="center"/>
          </w:tcPr>
          <w:p w:rsidR="00512B93" w:rsidRDefault="002E0084">
            <w:pPr>
              <w:spacing w:after="0"/>
            </w:pPr>
            <w:r>
              <w:rPr>
                <w:rFonts w:ascii="Times New Roman" w:hAnsi="Times New Roman"/>
                <w:color w:val="000000"/>
                <w:sz w:val="24"/>
              </w:rPr>
              <w:t>1.1</w:t>
            </w:r>
          </w:p>
        </w:tc>
        <w:tc>
          <w:tcPr>
            <w:tcW w:w="264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12B93" w:rsidRDefault="00512B93">
            <w:pPr>
              <w:spacing w:after="0"/>
              <w:ind w:left="135"/>
              <w:jc w:val="center"/>
            </w:pPr>
          </w:p>
        </w:tc>
        <w:tc>
          <w:tcPr>
            <w:tcW w:w="1823" w:type="dxa"/>
            <w:tcMar>
              <w:top w:w="50" w:type="dxa"/>
              <w:left w:w="100" w:type="dxa"/>
            </w:tcMar>
            <w:vAlign w:val="center"/>
          </w:tcPr>
          <w:p w:rsidR="00512B93" w:rsidRDefault="00512B93">
            <w:pPr>
              <w:spacing w:after="0"/>
              <w:ind w:left="135"/>
              <w:jc w:val="center"/>
            </w:pPr>
          </w:p>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520" w:type="dxa"/>
            <w:tcMar>
              <w:top w:w="50" w:type="dxa"/>
              <w:left w:w="100" w:type="dxa"/>
            </w:tcMar>
            <w:vAlign w:val="center"/>
          </w:tcPr>
          <w:p w:rsidR="00512B93" w:rsidRDefault="002E0084">
            <w:pPr>
              <w:spacing w:after="0"/>
            </w:pPr>
            <w:r>
              <w:rPr>
                <w:rFonts w:ascii="Times New Roman" w:hAnsi="Times New Roman"/>
                <w:color w:val="000000"/>
                <w:sz w:val="24"/>
              </w:rPr>
              <w:t>1.2</w:t>
            </w:r>
          </w:p>
        </w:tc>
        <w:tc>
          <w:tcPr>
            <w:tcW w:w="2640" w:type="dxa"/>
            <w:tcMar>
              <w:top w:w="50" w:type="dxa"/>
              <w:left w:w="100" w:type="dxa"/>
            </w:tcMar>
            <w:vAlign w:val="center"/>
          </w:tcPr>
          <w:p w:rsidR="00512B93" w:rsidRDefault="002E0084">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12B93" w:rsidRDefault="00512B93">
            <w:pPr>
              <w:spacing w:after="0"/>
              <w:ind w:left="135"/>
              <w:jc w:val="center"/>
            </w:pPr>
          </w:p>
        </w:tc>
        <w:tc>
          <w:tcPr>
            <w:tcW w:w="1823" w:type="dxa"/>
            <w:tcMar>
              <w:top w:w="50" w:type="dxa"/>
              <w:left w:w="100" w:type="dxa"/>
            </w:tcMar>
            <w:vAlign w:val="center"/>
          </w:tcPr>
          <w:p w:rsidR="00512B93" w:rsidRDefault="00512B93">
            <w:pPr>
              <w:spacing w:after="0"/>
              <w:ind w:left="135"/>
              <w:jc w:val="center"/>
            </w:pPr>
          </w:p>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520" w:type="dxa"/>
            <w:tcMar>
              <w:top w:w="50" w:type="dxa"/>
              <w:left w:w="100" w:type="dxa"/>
            </w:tcMar>
            <w:vAlign w:val="center"/>
          </w:tcPr>
          <w:p w:rsidR="00512B93" w:rsidRDefault="002E0084">
            <w:pPr>
              <w:spacing w:after="0"/>
            </w:pPr>
            <w:r>
              <w:rPr>
                <w:rFonts w:ascii="Times New Roman" w:hAnsi="Times New Roman"/>
                <w:color w:val="000000"/>
                <w:sz w:val="24"/>
              </w:rPr>
              <w:t>1.3</w:t>
            </w:r>
          </w:p>
        </w:tc>
        <w:tc>
          <w:tcPr>
            <w:tcW w:w="2640" w:type="dxa"/>
            <w:tcMar>
              <w:top w:w="50" w:type="dxa"/>
              <w:left w:w="100" w:type="dxa"/>
            </w:tcMar>
            <w:vAlign w:val="center"/>
          </w:tcPr>
          <w:p w:rsidR="00512B93" w:rsidRDefault="002E0084">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12B93" w:rsidRDefault="00512B93"/>
        </w:tc>
        <w:tc>
          <w:tcPr>
            <w:tcW w:w="1823" w:type="dxa"/>
            <w:tcMar>
              <w:top w:w="50" w:type="dxa"/>
              <w:left w:w="100" w:type="dxa"/>
            </w:tcMar>
            <w:vAlign w:val="center"/>
          </w:tcPr>
          <w:p w:rsidR="00512B93" w:rsidRDefault="00512B93"/>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6"/>
            <w:tcMar>
              <w:top w:w="50" w:type="dxa"/>
              <w:left w:w="100" w:type="dxa"/>
            </w:tcMar>
            <w:vAlign w:val="center"/>
          </w:tcPr>
          <w:p w:rsidR="00512B93" w:rsidRDefault="002E0084">
            <w:pPr>
              <w:spacing w:after="0"/>
              <w:ind w:left="135"/>
            </w:pPr>
            <w:r>
              <w:rPr>
                <w:rFonts w:ascii="Times New Roman" w:hAnsi="Times New Roman"/>
                <w:b/>
                <w:color w:val="000000"/>
                <w:sz w:val="24"/>
              </w:rPr>
              <w:t>Раздел 2.Неорганическая химия</w:t>
            </w:r>
          </w:p>
        </w:tc>
      </w:tr>
      <w:tr w:rsidR="00512B93">
        <w:trPr>
          <w:trHeight w:val="144"/>
          <w:tblCellSpacing w:w="20" w:type="nil"/>
        </w:trPr>
        <w:tc>
          <w:tcPr>
            <w:tcW w:w="520" w:type="dxa"/>
            <w:tcMar>
              <w:top w:w="50" w:type="dxa"/>
              <w:left w:w="100" w:type="dxa"/>
            </w:tcMar>
            <w:vAlign w:val="center"/>
          </w:tcPr>
          <w:p w:rsidR="00512B93" w:rsidRDefault="002E0084">
            <w:pPr>
              <w:spacing w:after="0"/>
            </w:pPr>
            <w:r>
              <w:rPr>
                <w:rFonts w:ascii="Times New Roman" w:hAnsi="Times New Roman"/>
                <w:color w:val="000000"/>
                <w:sz w:val="24"/>
              </w:rPr>
              <w:t>2.1</w:t>
            </w:r>
          </w:p>
        </w:tc>
        <w:tc>
          <w:tcPr>
            <w:tcW w:w="2640" w:type="dxa"/>
            <w:tcMar>
              <w:top w:w="50" w:type="dxa"/>
              <w:left w:w="100" w:type="dxa"/>
            </w:tcMar>
            <w:vAlign w:val="center"/>
          </w:tcPr>
          <w:p w:rsidR="00512B93" w:rsidRDefault="002E0084">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520" w:type="dxa"/>
            <w:tcMar>
              <w:top w:w="50" w:type="dxa"/>
              <w:left w:w="100" w:type="dxa"/>
            </w:tcMar>
            <w:vAlign w:val="center"/>
          </w:tcPr>
          <w:p w:rsidR="00512B93" w:rsidRDefault="002E0084">
            <w:pPr>
              <w:spacing w:after="0"/>
            </w:pPr>
            <w:r>
              <w:rPr>
                <w:rFonts w:ascii="Times New Roman" w:hAnsi="Times New Roman"/>
                <w:color w:val="000000"/>
                <w:sz w:val="24"/>
              </w:rPr>
              <w:t>2.2</w:t>
            </w:r>
          </w:p>
        </w:tc>
        <w:tc>
          <w:tcPr>
            <w:tcW w:w="2640" w:type="dxa"/>
            <w:tcMar>
              <w:top w:w="50" w:type="dxa"/>
              <w:left w:w="100" w:type="dxa"/>
            </w:tcMar>
            <w:vAlign w:val="center"/>
          </w:tcPr>
          <w:p w:rsidR="00512B93" w:rsidRDefault="002E0084">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12B93" w:rsidRDefault="00512B93">
            <w:pPr>
              <w:spacing w:after="0"/>
              <w:ind w:left="135"/>
              <w:jc w:val="center"/>
            </w:pPr>
          </w:p>
        </w:tc>
        <w:tc>
          <w:tcPr>
            <w:tcW w:w="1823"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520" w:type="dxa"/>
            <w:tcMar>
              <w:top w:w="50" w:type="dxa"/>
              <w:left w:w="100" w:type="dxa"/>
            </w:tcMar>
            <w:vAlign w:val="center"/>
          </w:tcPr>
          <w:p w:rsidR="00512B93" w:rsidRDefault="002E0084">
            <w:pPr>
              <w:spacing w:after="0"/>
            </w:pPr>
            <w:r>
              <w:rPr>
                <w:rFonts w:ascii="Times New Roman" w:hAnsi="Times New Roman"/>
                <w:color w:val="000000"/>
                <w:sz w:val="24"/>
              </w:rPr>
              <w:t>2.3</w:t>
            </w:r>
          </w:p>
        </w:tc>
        <w:tc>
          <w:tcPr>
            <w:tcW w:w="264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12B93" w:rsidRDefault="00512B93">
            <w:pPr>
              <w:spacing w:after="0"/>
              <w:ind w:left="135"/>
              <w:jc w:val="center"/>
            </w:pPr>
          </w:p>
        </w:tc>
        <w:tc>
          <w:tcPr>
            <w:tcW w:w="1823" w:type="dxa"/>
            <w:tcMar>
              <w:top w:w="50" w:type="dxa"/>
              <w:left w:w="100" w:type="dxa"/>
            </w:tcMar>
            <w:vAlign w:val="center"/>
          </w:tcPr>
          <w:p w:rsidR="00512B93" w:rsidRDefault="00512B93">
            <w:pPr>
              <w:spacing w:after="0"/>
              <w:ind w:left="135"/>
              <w:jc w:val="center"/>
            </w:pPr>
          </w:p>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12B93" w:rsidRDefault="00512B93"/>
        </w:tc>
        <w:tc>
          <w:tcPr>
            <w:tcW w:w="1823" w:type="dxa"/>
            <w:tcMar>
              <w:top w:w="50" w:type="dxa"/>
              <w:left w:w="100" w:type="dxa"/>
            </w:tcMar>
            <w:vAlign w:val="center"/>
          </w:tcPr>
          <w:p w:rsidR="00512B93" w:rsidRDefault="00512B93"/>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6"/>
            <w:tcMar>
              <w:top w:w="50" w:type="dxa"/>
              <w:left w:w="100" w:type="dxa"/>
            </w:tcMar>
            <w:vAlign w:val="center"/>
          </w:tcPr>
          <w:p w:rsidR="00512B93" w:rsidRDefault="002E0084">
            <w:pPr>
              <w:spacing w:after="0"/>
              <w:ind w:left="135"/>
            </w:pPr>
            <w:r>
              <w:rPr>
                <w:rFonts w:ascii="Times New Roman" w:hAnsi="Times New Roman"/>
                <w:b/>
                <w:color w:val="000000"/>
                <w:sz w:val="24"/>
              </w:rPr>
              <w:t>Раздел 3.Химия и жизнь</w:t>
            </w:r>
          </w:p>
        </w:tc>
      </w:tr>
      <w:tr w:rsidR="00512B93">
        <w:trPr>
          <w:trHeight w:val="144"/>
          <w:tblCellSpacing w:w="20" w:type="nil"/>
        </w:trPr>
        <w:tc>
          <w:tcPr>
            <w:tcW w:w="520" w:type="dxa"/>
            <w:tcMar>
              <w:top w:w="50" w:type="dxa"/>
              <w:left w:w="100" w:type="dxa"/>
            </w:tcMar>
            <w:vAlign w:val="center"/>
          </w:tcPr>
          <w:p w:rsidR="00512B93" w:rsidRDefault="002E0084">
            <w:pPr>
              <w:spacing w:after="0"/>
            </w:pPr>
            <w:r>
              <w:rPr>
                <w:rFonts w:ascii="Times New Roman" w:hAnsi="Times New Roman"/>
                <w:color w:val="000000"/>
                <w:sz w:val="24"/>
              </w:rPr>
              <w:t>3.1</w:t>
            </w:r>
          </w:p>
        </w:tc>
        <w:tc>
          <w:tcPr>
            <w:tcW w:w="2640" w:type="dxa"/>
            <w:tcMar>
              <w:top w:w="50" w:type="dxa"/>
              <w:left w:w="100" w:type="dxa"/>
            </w:tcMar>
            <w:vAlign w:val="center"/>
          </w:tcPr>
          <w:p w:rsidR="00512B93" w:rsidRDefault="002E0084">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12B93" w:rsidRDefault="00512B93">
            <w:pPr>
              <w:spacing w:after="0"/>
              <w:ind w:left="135"/>
              <w:jc w:val="center"/>
            </w:pPr>
          </w:p>
        </w:tc>
        <w:tc>
          <w:tcPr>
            <w:tcW w:w="1823" w:type="dxa"/>
            <w:tcMar>
              <w:top w:w="50" w:type="dxa"/>
              <w:left w:w="100" w:type="dxa"/>
            </w:tcMar>
            <w:vAlign w:val="center"/>
          </w:tcPr>
          <w:p w:rsidR="00512B93" w:rsidRDefault="00512B93">
            <w:pPr>
              <w:spacing w:after="0"/>
              <w:ind w:left="135"/>
              <w:jc w:val="center"/>
            </w:pPr>
          </w:p>
        </w:tc>
        <w:tc>
          <w:tcPr>
            <w:tcW w:w="2741" w:type="dxa"/>
            <w:tcMar>
              <w:top w:w="50" w:type="dxa"/>
              <w:left w:w="100" w:type="dxa"/>
            </w:tcMar>
            <w:vAlign w:val="center"/>
          </w:tcPr>
          <w:p w:rsidR="00512B93" w:rsidRDefault="00512B93">
            <w:pPr>
              <w:spacing w:after="0"/>
              <w:ind w:left="135"/>
            </w:pPr>
          </w:p>
        </w:tc>
      </w:tr>
      <w:tr w:rsidR="00512B93">
        <w:trPr>
          <w:trHeight w:val="144"/>
          <w:tblCellSpacing w:w="20" w:type="nil"/>
        </w:trPr>
        <w:tc>
          <w:tcPr>
            <w:tcW w:w="0" w:type="auto"/>
            <w:gridSpan w:val="2"/>
            <w:tcMar>
              <w:top w:w="50" w:type="dxa"/>
              <w:left w:w="100" w:type="dxa"/>
            </w:tcMar>
            <w:vAlign w:val="center"/>
          </w:tcPr>
          <w:p w:rsidR="00512B93" w:rsidRDefault="002E008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12B93" w:rsidRDefault="00512B93"/>
        </w:tc>
      </w:tr>
      <w:tr w:rsidR="00512B93">
        <w:trPr>
          <w:trHeight w:val="144"/>
          <w:tblCellSpacing w:w="20" w:type="nil"/>
        </w:trPr>
        <w:tc>
          <w:tcPr>
            <w:tcW w:w="0" w:type="auto"/>
            <w:gridSpan w:val="2"/>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12B93" w:rsidRDefault="00512B93"/>
        </w:tc>
      </w:tr>
    </w:tbl>
    <w:p w:rsidR="00512B93" w:rsidRDefault="00512B93">
      <w:pPr>
        <w:sectPr w:rsidR="00512B93">
          <w:pgSz w:w="16383" w:h="11906" w:orient="landscape"/>
          <w:pgMar w:top="1134" w:right="850" w:bottom="1134" w:left="1701" w:header="720" w:footer="720" w:gutter="0"/>
          <w:cols w:space="720"/>
        </w:sectPr>
      </w:pPr>
    </w:p>
    <w:p w:rsidR="00512B93" w:rsidRDefault="00512B93">
      <w:pPr>
        <w:sectPr w:rsidR="00512B93">
          <w:pgSz w:w="16383" w:h="11906" w:orient="landscape"/>
          <w:pgMar w:top="1134" w:right="850" w:bottom="1134" w:left="1701" w:header="720" w:footer="720" w:gutter="0"/>
          <w:cols w:space="720"/>
        </w:sectPr>
      </w:pPr>
    </w:p>
    <w:p w:rsidR="00512B93" w:rsidRDefault="002E0084">
      <w:pPr>
        <w:spacing w:after="0"/>
        <w:ind w:left="120"/>
      </w:pPr>
      <w:bookmarkStart w:id="10" w:name="block-6238820"/>
      <w:bookmarkEnd w:id="9"/>
      <w:r>
        <w:rPr>
          <w:rFonts w:ascii="Times New Roman" w:hAnsi="Times New Roman"/>
          <w:b/>
          <w:color w:val="000000"/>
          <w:sz w:val="28"/>
        </w:rPr>
        <w:lastRenderedPageBreak/>
        <w:t xml:space="preserve"> ПОУРОЧНОЕ ПЛАНИРОВАНИЕ </w:t>
      </w:r>
    </w:p>
    <w:p w:rsidR="00512B93" w:rsidRDefault="002E00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634"/>
        <w:gridCol w:w="2501"/>
        <w:gridCol w:w="2414"/>
        <w:gridCol w:w="2451"/>
      </w:tblGrid>
      <w:tr w:rsidR="00512B93">
        <w:trPr>
          <w:trHeight w:val="144"/>
          <w:tblCellSpacing w:w="20" w:type="nil"/>
        </w:trPr>
        <w:tc>
          <w:tcPr>
            <w:tcW w:w="818"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 п/п </w:t>
            </w:r>
          </w:p>
          <w:p w:rsidR="00512B93" w:rsidRDefault="00512B93">
            <w:pPr>
              <w:spacing w:after="0"/>
              <w:ind w:left="135"/>
            </w:pPr>
          </w:p>
        </w:tc>
        <w:tc>
          <w:tcPr>
            <w:tcW w:w="3520"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Тема урока </w:t>
            </w:r>
          </w:p>
          <w:p w:rsidR="00512B93" w:rsidRDefault="00512B93">
            <w:pPr>
              <w:spacing w:after="0"/>
              <w:ind w:left="135"/>
            </w:pPr>
          </w:p>
        </w:tc>
        <w:tc>
          <w:tcPr>
            <w:tcW w:w="0" w:type="auto"/>
            <w:gridSpan w:val="3"/>
            <w:tcMar>
              <w:top w:w="50" w:type="dxa"/>
              <w:left w:w="100" w:type="dxa"/>
            </w:tcMar>
            <w:vAlign w:val="center"/>
          </w:tcPr>
          <w:p w:rsidR="00512B93" w:rsidRDefault="002E0084">
            <w:pPr>
              <w:spacing w:after="0"/>
            </w:pPr>
            <w:r>
              <w:rPr>
                <w:rFonts w:ascii="Times New Roman" w:hAnsi="Times New Roman"/>
                <w:b/>
                <w:color w:val="000000"/>
                <w:sz w:val="24"/>
              </w:rPr>
              <w:t>Количество часов</w:t>
            </w:r>
          </w:p>
        </w:tc>
      </w:tr>
      <w:tr w:rsidR="00512B93">
        <w:trPr>
          <w:trHeight w:val="144"/>
          <w:tblCellSpacing w:w="20" w:type="nil"/>
        </w:trPr>
        <w:tc>
          <w:tcPr>
            <w:tcW w:w="0" w:type="auto"/>
            <w:vMerge/>
            <w:tcBorders>
              <w:top w:val="nil"/>
            </w:tcBorders>
            <w:tcMar>
              <w:top w:w="50" w:type="dxa"/>
              <w:left w:w="100" w:type="dxa"/>
            </w:tcMar>
          </w:tcPr>
          <w:p w:rsidR="00512B93" w:rsidRDefault="00512B93"/>
        </w:tc>
        <w:tc>
          <w:tcPr>
            <w:tcW w:w="0" w:type="auto"/>
            <w:vMerge/>
            <w:tcBorders>
              <w:top w:val="nil"/>
            </w:tcBorders>
            <w:tcMar>
              <w:top w:w="50" w:type="dxa"/>
              <w:left w:w="100" w:type="dxa"/>
            </w:tcMar>
          </w:tcPr>
          <w:p w:rsidR="00512B93" w:rsidRDefault="00512B93"/>
        </w:tc>
        <w:tc>
          <w:tcPr>
            <w:tcW w:w="1591"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Всего </w:t>
            </w:r>
          </w:p>
          <w:p w:rsidR="00512B93" w:rsidRDefault="00512B93">
            <w:pPr>
              <w:spacing w:after="0"/>
              <w:ind w:left="135"/>
            </w:pPr>
          </w:p>
        </w:tc>
        <w:tc>
          <w:tcPr>
            <w:tcW w:w="2414"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Контрольные работы </w:t>
            </w:r>
          </w:p>
          <w:p w:rsidR="00512B93" w:rsidRDefault="00512B93">
            <w:pPr>
              <w:spacing w:after="0"/>
              <w:ind w:left="135"/>
            </w:pPr>
          </w:p>
        </w:tc>
        <w:tc>
          <w:tcPr>
            <w:tcW w:w="2451"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Практические работы </w:t>
            </w:r>
          </w:p>
          <w:p w:rsidR="00512B93" w:rsidRDefault="00512B93">
            <w:pPr>
              <w:spacing w:after="0"/>
              <w:ind w:left="135"/>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Предмет органической химии, её возникновение, развитие и значение</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3</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4</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Алканы: состав и строение, гомологический ряд</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5</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Метан и этан — простейшие представители алканов</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6</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Алкены: состав и строение, свойства</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7</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Этилен и пропилен — простейшие представители алкенов</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8</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Практическая работа № 1. «Получение этилена и изучение его свойств»</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9</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10</w:t>
            </w:r>
          </w:p>
        </w:tc>
        <w:tc>
          <w:tcPr>
            <w:tcW w:w="3520"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 xml:space="preserve">Алкины: состав и особенности строения, </w:t>
            </w:r>
            <w:r w:rsidRPr="00950EAD">
              <w:rPr>
                <w:rFonts w:ascii="Times New Roman" w:hAnsi="Times New Roman"/>
                <w:color w:val="000000"/>
                <w:sz w:val="24"/>
                <w:lang w:val="ru-RU"/>
              </w:rPr>
              <w:lastRenderedPageBreak/>
              <w:t xml:space="preserve">гомологический ряд. </w:t>
            </w:r>
            <w:r>
              <w:rPr>
                <w:rFonts w:ascii="Times New Roman" w:hAnsi="Times New Roman"/>
                <w:color w:val="000000"/>
                <w:sz w:val="24"/>
              </w:rPr>
              <w:t>Ацетилен — простейший представитель алкинов</w:t>
            </w:r>
          </w:p>
        </w:tc>
        <w:tc>
          <w:tcPr>
            <w:tcW w:w="159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lastRenderedPageBreak/>
              <w:t xml:space="preserve"> 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Вычисления по уравнению химической реакции</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12</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Арены: бензол и толуол. Токсичность аренов</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13</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Генетическая связь углеводородов, принадлежащих к различным классам</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14</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15</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16</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Контрольная работа по разделу «Углеводороды»</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17</w:t>
            </w:r>
          </w:p>
        </w:tc>
        <w:tc>
          <w:tcPr>
            <w:tcW w:w="3520"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159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18</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Многоатомные спирты: этиленгликоль и глицерин</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19</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Фенол: строение молекулы, физические и химические свойства, применение</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20</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Альдегиды: формальдегид и ацетальдегид. Ацетон</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21</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Одноосновные предельные карбоновые кислоты: муравьиная и уксусная</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22</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Практическая работа № 2. «Свойства раствора уксусной кислоты»</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24</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Мыла как соли высших карбоновых кислот, их моющее действие</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25</w:t>
            </w:r>
          </w:p>
        </w:tc>
        <w:tc>
          <w:tcPr>
            <w:tcW w:w="3520"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159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26</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Жиры: гидролиз, применение, биологическая роль жиров</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27</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28</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Крахмал и целлюлоза как природные полимеры</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29</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Контрольная работа по разделу «Кислородсодержащие органические соединения»</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30</w:t>
            </w:r>
          </w:p>
        </w:tc>
        <w:tc>
          <w:tcPr>
            <w:tcW w:w="3520" w:type="dxa"/>
            <w:tcMar>
              <w:top w:w="50" w:type="dxa"/>
              <w:left w:w="100" w:type="dxa"/>
            </w:tcMar>
            <w:vAlign w:val="center"/>
          </w:tcPr>
          <w:p w:rsidR="00512B93" w:rsidRDefault="002E0084">
            <w:pPr>
              <w:spacing w:after="0"/>
              <w:ind w:left="135"/>
            </w:pPr>
            <w:r>
              <w:rPr>
                <w:rFonts w:ascii="Times New Roman" w:hAnsi="Times New Roman"/>
                <w:color w:val="000000"/>
                <w:sz w:val="24"/>
              </w:rPr>
              <w:t>Амины: метиламин и анилин</w:t>
            </w:r>
          </w:p>
        </w:tc>
        <w:tc>
          <w:tcPr>
            <w:tcW w:w="159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31</w:t>
            </w:r>
          </w:p>
        </w:tc>
        <w:tc>
          <w:tcPr>
            <w:tcW w:w="3520"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159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32</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Белки как природные высокомолекулярные соединения</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33</w:t>
            </w:r>
          </w:p>
        </w:tc>
        <w:tc>
          <w:tcPr>
            <w:tcW w:w="3520"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Основные понятия химии высокомолекулярных соединений</w:t>
            </w:r>
          </w:p>
        </w:tc>
        <w:tc>
          <w:tcPr>
            <w:tcW w:w="159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818" w:type="dxa"/>
            <w:tcMar>
              <w:top w:w="50" w:type="dxa"/>
              <w:left w:w="100" w:type="dxa"/>
            </w:tcMar>
            <w:vAlign w:val="center"/>
          </w:tcPr>
          <w:p w:rsidR="00512B93" w:rsidRDefault="002E0084">
            <w:pPr>
              <w:spacing w:after="0"/>
            </w:pPr>
            <w:r>
              <w:rPr>
                <w:rFonts w:ascii="Times New Roman" w:hAnsi="Times New Roman"/>
                <w:color w:val="000000"/>
                <w:sz w:val="24"/>
              </w:rPr>
              <w:t>34</w:t>
            </w:r>
          </w:p>
        </w:tc>
        <w:tc>
          <w:tcPr>
            <w:tcW w:w="3520"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lastRenderedPageBreak/>
              <w:t>Пластмассы, каучуки, волокна</w:t>
            </w:r>
          </w:p>
        </w:tc>
        <w:tc>
          <w:tcPr>
            <w:tcW w:w="159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lastRenderedPageBreak/>
              <w:t xml:space="preserve"> 1 </w:t>
            </w:r>
          </w:p>
        </w:tc>
        <w:tc>
          <w:tcPr>
            <w:tcW w:w="2414" w:type="dxa"/>
            <w:tcMar>
              <w:top w:w="50" w:type="dxa"/>
              <w:left w:w="100" w:type="dxa"/>
            </w:tcMar>
            <w:vAlign w:val="center"/>
          </w:tcPr>
          <w:p w:rsidR="00512B93" w:rsidRDefault="00512B93">
            <w:pPr>
              <w:spacing w:after="0"/>
              <w:ind w:left="135"/>
              <w:jc w:val="center"/>
            </w:pPr>
          </w:p>
        </w:tc>
        <w:tc>
          <w:tcPr>
            <w:tcW w:w="2451"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0" w:type="auto"/>
            <w:gridSpan w:val="2"/>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lastRenderedPageBreak/>
              <w:t>ОБЩЕЕ КОЛИЧЕСТВО ЧАСОВ ПО ПРОГРАММЕ</w:t>
            </w:r>
          </w:p>
        </w:tc>
        <w:tc>
          <w:tcPr>
            <w:tcW w:w="2501"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14"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2451"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r>
    </w:tbl>
    <w:p w:rsidR="00512B93" w:rsidRDefault="00512B93">
      <w:pPr>
        <w:sectPr w:rsidR="00512B93">
          <w:pgSz w:w="16383" w:h="11906" w:orient="landscape"/>
          <w:pgMar w:top="1134" w:right="850" w:bottom="1134" w:left="1701" w:header="720" w:footer="720" w:gutter="0"/>
          <w:cols w:space="720"/>
        </w:sectPr>
      </w:pPr>
    </w:p>
    <w:p w:rsidR="00512B93" w:rsidRDefault="002E00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826"/>
        <w:gridCol w:w="2340"/>
        <w:gridCol w:w="2295"/>
        <w:gridCol w:w="2340"/>
      </w:tblGrid>
      <w:tr w:rsidR="00512B93">
        <w:trPr>
          <w:trHeight w:val="144"/>
          <w:tblCellSpacing w:w="20" w:type="nil"/>
        </w:trPr>
        <w:tc>
          <w:tcPr>
            <w:tcW w:w="758"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 п/п </w:t>
            </w:r>
          </w:p>
          <w:p w:rsidR="00512B93" w:rsidRDefault="00512B93">
            <w:pPr>
              <w:spacing w:after="0"/>
              <w:ind w:left="135"/>
            </w:pPr>
          </w:p>
        </w:tc>
        <w:tc>
          <w:tcPr>
            <w:tcW w:w="4136" w:type="dxa"/>
            <w:vMerge w:val="restart"/>
            <w:tcMar>
              <w:top w:w="50" w:type="dxa"/>
              <w:left w:w="100" w:type="dxa"/>
            </w:tcMar>
            <w:vAlign w:val="center"/>
          </w:tcPr>
          <w:p w:rsidR="00512B93" w:rsidRDefault="002E0084">
            <w:pPr>
              <w:spacing w:after="0"/>
              <w:ind w:left="135"/>
            </w:pPr>
            <w:r>
              <w:rPr>
                <w:rFonts w:ascii="Times New Roman" w:hAnsi="Times New Roman"/>
                <w:b/>
                <w:color w:val="000000"/>
                <w:sz w:val="24"/>
              </w:rPr>
              <w:t xml:space="preserve">Тема урока </w:t>
            </w:r>
          </w:p>
          <w:p w:rsidR="00512B93" w:rsidRDefault="00512B93">
            <w:pPr>
              <w:spacing w:after="0"/>
              <w:ind w:left="135"/>
            </w:pPr>
          </w:p>
        </w:tc>
        <w:tc>
          <w:tcPr>
            <w:tcW w:w="0" w:type="auto"/>
            <w:gridSpan w:val="3"/>
            <w:tcMar>
              <w:top w:w="50" w:type="dxa"/>
              <w:left w:w="100" w:type="dxa"/>
            </w:tcMar>
            <w:vAlign w:val="center"/>
          </w:tcPr>
          <w:p w:rsidR="00512B93" w:rsidRDefault="002E0084">
            <w:pPr>
              <w:spacing w:after="0"/>
            </w:pPr>
            <w:r>
              <w:rPr>
                <w:rFonts w:ascii="Times New Roman" w:hAnsi="Times New Roman"/>
                <w:b/>
                <w:color w:val="000000"/>
                <w:sz w:val="24"/>
              </w:rPr>
              <w:t>Количество часов</w:t>
            </w:r>
          </w:p>
        </w:tc>
      </w:tr>
      <w:tr w:rsidR="00512B93">
        <w:trPr>
          <w:trHeight w:val="144"/>
          <w:tblCellSpacing w:w="20" w:type="nil"/>
        </w:trPr>
        <w:tc>
          <w:tcPr>
            <w:tcW w:w="0" w:type="auto"/>
            <w:vMerge/>
            <w:tcBorders>
              <w:top w:val="nil"/>
            </w:tcBorders>
            <w:tcMar>
              <w:top w:w="50" w:type="dxa"/>
              <w:left w:w="100" w:type="dxa"/>
            </w:tcMar>
          </w:tcPr>
          <w:p w:rsidR="00512B93" w:rsidRDefault="00512B93"/>
        </w:tc>
        <w:tc>
          <w:tcPr>
            <w:tcW w:w="0" w:type="auto"/>
            <w:vMerge/>
            <w:tcBorders>
              <w:top w:val="nil"/>
            </w:tcBorders>
            <w:tcMar>
              <w:top w:w="50" w:type="dxa"/>
              <w:left w:w="100" w:type="dxa"/>
            </w:tcMar>
          </w:tcPr>
          <w:p w:rsidR="00512B93" w:rsidRDefault="00512B93"/>
        </w:tc>
        <w:tc>
          <w:tcPr>
            <w:tcW w:w="1489"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Всего </w:t>
            </w:r>
          </w:p>
          <w:p w:rsidR="00512B93" w:rsidRDefault="00512B93">
            <w:pPr>
              <w:spacing w:after="0"/>
              <w:ind w:left="135"/>
            </w:pPr>
          </w:p>
        </w:tc>
        <w:tc>
          <w:tcPr>
            <w:tcW w:w="2295"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Контрольные работы </w:t>
            </w:r>
          </w:p>
          <w:p w:rsidR="00512B93" w:rsidRDefault="00512B93">
            <w:pPr>
              <w:spacing w:after="0"/>
              <w:ind w:left="135"/>
            </w:pPr>
          </w:p>
        </w:tc>
        <w:tc>
          <w:tcPr>
            <w:tcW w:w="2340" w:type="dxa"/>
            <w:tcMar>
              <w:top w:w="50" w:type="dxa"/>
              <w:left w:w="100" w:type="dxa"/>
            </w:tcMar>
            <w:vAlign w:val="center"/>
          </w:tcPr>
          <w:p w:rsidR="00512B93" w:rsidRDefault="002E0084">
            <w:pPr>
              <w:spacing w:after="0"/>
              <w:ind w:left="135"/>
            </w:pPr>
            <w:r>
              <w:rPr>
                <w:rFonts w:ascii="Times New Roman" w:hAnsi="Times New Roman"/>
                <w:b/>
                <w:color w:val="000000"/>
                <w:sz w:val="24"/>
              </w:rPr>
              <w:t xml:space="preserve">Практические работы </w:t>
            </w:r>
          </w:p>
          <w:p w:rsidR="00512B93" w:rsidRDefault="00512B93">
            <w:pPr>
              <w:spacing w:after="0"/>
              <w:ind w:left="135"/>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Химический элемент. Атом. Электронная конфигурация атомов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3</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4</w:t>
            </w:r>
          </w:p>
        </w:tc>
        <w:tc>
          <w:tcPr>
            <w:tcW w:w="4136"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148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5</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6</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7</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 xml:space="preserve">Классификация и номенклатура </w:t>
            </w:r>
            <w:r w:rsidRPr="00950EAD">
              <w:rPr>
                <w:rFonts w:ascii="Times New Roman" w:hAnsi="Times New Roman"/>
                <w:color w:val="000000"/>
                <w:sz w:val="24"/>
                <w:lang w:val="ru-RU"/>
              </w:rPr>
              <w:lastRenderedPageBreak/>
              <w:t>неорганических соединений. Генетическая связь неорганических веществ, различных классов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lastRenderedPageBreak/>
              <w:t>8</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9</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Скорость реакции. Обратимые реакции. Химическое равновесие</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10</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11</w:t>
            </w:r>
          </w:p>
        </w:tc>
        <w:tc>
          <w:tcPr>
            <w:tcW w:w="4136"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50EAD">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148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12</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13</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Контрольная работа по разделу «Теоретические основы химии»</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14</w:t>
            </w:r>
          </w:p>
        </w:tc>
        <w:tc>
          <w:tcPr>
            <w:tcW w:w="4136" w:type="dxa"/>
            <w:tcMar>
              <w:top w:w="50" w:type="dxa"/>
              <w:left w:w="100" w:type="dxa"/>
            </w:tcMar>
            <w:vAlign w:val="center"/>
          </w:tcPr>
          <w:p w:rsidR="00512B93" w:rsidRDefault="002E0084">
            <w:pPr>
              <w:spacing w:after="0"/>
              <w:ind w:left="135"/>
            </w:pPr>
            <w:r w:rsidRPr="00950EAD">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148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15</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 xml:space="preserve">Сплавы металлов. Электрохимический ряд </w:t>
            </w:r>
            <w:r w:rsidRPr="00950EAD">
              <w:rPr>
                <w:rFonts w:ascii="Times New Roman" w:hAnsi="Times New Roman"/>
                <w:color w:val="000000"/>
                <w:sz w:val="24"/>
                <w:lang w:val="ru-RU"/>
              </w:rPr>
              <w:lastRenderedPageBreak/>
              <w:t>напряжений металлов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lastRenderedPageBreak/>
              <w:t>16</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17</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Химические свойства хрома, меди и их соединений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18</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Химические свойства цинка, железа и их соединений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19</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Практическая работа № 2. "Решение экспериментальных задач по теме «Металлы»"</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20</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21</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22</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Химические свойства галогенов, серы и их соединений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23</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Химические свойства азота, фософра и их соединений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24</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Химические свойства углерода, кремния и их соединений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25</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Применение важнейших неметаллов и их соединений</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26</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 xml:space="preserve">Обобщение и систематизация знаний по теме «Неметаллы». Вычисления по </w:t>
            </w:r>
            <w:r w:rsidRPr="00950EAD">
              <w:rPr>
                <w:rFonts w:ascii="Times New Roman" w:hAnsi="Times New Roman"/>
                <w:color w:val="000000"/>
                <w:sz w:val="24"/>
                <w:lang w:val="ru-RU"/>
              </w:rPr>
              <w:lastRenderedPageBreak/>
              <w:t>уравнениям химических реакций и термохимические расчёты</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Практическая работа № 3. «Решение экспериментальных задач по теме "Неметаллы"»</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28</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Контрольная работа по темам «Металлы» и «Неметаллы»</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29</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30</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31</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32</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33</w:t>
            </w:r>
          </w:p>
        </w:tc>
        <w:tc>
          <w:tcPr>
            <w:tcW w:w="4136" w:type="dxa"/>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Человек в мире веществ и материалов</w:t>
            </w:r>
          </w:p>
        </w:tc>
        <w:tc>
          <w:tcPr>
            <w:tcW w:w="1489"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758" w:type="dxa"/>
            <w:tcMar>
              <w:top w:w="50" w:type="dxa"/>
              <w:left w:w="100" w:type="dxa"/>
            </w:tcMar>
            <w:vAlign w:val="center"/>
          </w:tcPr>
          <w:p w:rsidR="00512B93" w:rsidRDefault="002E0084">
            <w:pPr>
              <w:spacing w:after="0"/>
            </w:pPr>
            <w:r>
              <w:rPr>
                <w:rFonts w:ascii="Times New Roman" w:hAnsi="Times New Roman"/>
                <w:color w:val="000000"/>
                <w:sz w:val="24"/>
              </w:rPr>
              <w:t>34</w:t>
            </w:r>
          </w:p>
        </w:tc>
        <w:tc>
          <w:tcPr>
            <w:tcW w:w="4136" w:type="dxa"/>
            <w:tcMar>
              <w:top w:w="50" w:type="dxa"/>
              <w:left w:w="100" w:type="dxa"/>
            </w:tcMar>
            <w:vAlign w:val="center"/>
          </w:tcPr>
          <w:p w:rsidR="00512B93" w:rsidRDefault="002E0084">
            <w:pPr>
              <w:spacing w:after="0"/>
              <w:ind w:left="135"/>
            </w:pPr>
            <w:r>
              <w:rPr>
                <w:rFonts w:ascii="Times New Roman" w:hAnsi="Times New Roman"/>
                <w:color w:val="000000"/>
                <w:sz w:val="24"/>
              </w:rPr>
              <w:t>Химия и здоровье человека</w:t>
            </w:r>
          </w:p>
        </w:tc>
        <w:tc>
          <w:tcPr>
            <w:tcW w:w="1489"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512B93" w:rsidRDefault="00512B93">
            <w:pPr>
              <w:spacing w:after="0"/>
              <w:ind w:left="135"/>
              <w:jc w:val="center"/>
            </w:pPr>
          </w:p>
        </w:tc>
        <w:tc>
          <w:tcPr>
            <w:tcW w:w="2340" w:type="dxa"/>
            <w:tcMar>
              <w:top w:w="50" w:type="dxa"/>
              <w:left w:w="100" w:type="dxa"/>
            </w:tcMar>
            <w:vAlign w:val="center"/>
          </w:tcPr>
          <w:p w:rsidR="00512B93" w:rsidRDefault="00512B93">
            <w:pPr>
              <w:spacing w:after="0"/>
              <w:ind w:left="135"/>
              <w:jc w:val="center"/>
            </w:pPr>
          </w:p>
        </w:tc>
      </w:tr>
      <w:tr w:rsidR="00512B93">
        <w:trPr>
          <w:trHeight w:val="144"/>
          <w:tblCellSpacing w:w="20" w:type="nil"/>
        </w:trPr>
        <w:tc>
          <w:tcPr>
            <w:tcW w:w="0" w:type="auto"/>
            <w:gridSpan w:val="2"/>
            <w:tcMar>
              <w:top w:w="50" w:type="dxa"/>
              <w:left w:w="100" w:type="dxa"/>
            </w:tcMar>
            <w:vAlign w:val="center"/>
          </w:tcPr>
          <w:p w:rsidR="00512B93" w:rsidRPr="00950EAD" w:rsidRDefault="002E0084">
            <w:pPr>
              <w:spacing w:after="0"/>
              <w:ind w:left="135"/>
              <w:rPr>
                <w:lang w:val="ru-RU"/>
              </w:rPr>
            </w:pPr>
            <w:r w:rsidRPr="00950EAD">
              <w:rPr>
                <w:rFonts w:ascii="Times New Roman" w:hAnsi="Times New Roman"/>
                <w:color w:val="000000"/>
                <w:sz w:val="24"/>
                <w:lang w:val="ru-RU"/>
              </w:rPr>
              <w:t>ОБЩЕЕ КОЛИЧЕСТВО ЧАСОВ ПО ПРОГРАММЕ</w:t>
            </w:r>
          </w:p>
        </w:tc>
        <w:tc>
          <w:tcPr>
            <w:tcW w:w="2340" w:type="dxa"/>
            <w:tcMar>
              <w:top w:w="50" w:type="dxa"/>
              <w:left w:w="100" w:type="dxa"/>
            </w:tcMar>
            <w:vAlign w:val="center"/>
          </w:tcPr>
          <w:p w:rsidR="00512B93" w:rsidRDefault="002E0084">
            <w:pPr>
              <w:spacing w:after="0"/>
              <w:ind w:left="135"/>
              <w:jc w:val="center"/>
            </w:pPr>
            <w:r w:rsidRPr="00950E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95"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2 </w:t>
            </w:r>
          </w:p>
        </w:tc>
        <w:tc>
          <w:tcPr>
            <w:tcW w:w="2340" w:type="dxa"/>
            <w:tcMar>
              <w:top w:w="50" w:type="dxa"/>
              <w:left w:w="100" w:type="dxa"/>
            </w:tcMar>
            <w:vAlign w:val="center"/>
          </w:tcPr>
          <w:p w:rsidR="00512B93" w:rsidRDefault="002E0084">
            <w:pPr>
              <w:spacing w:after="0"/>
              <w:ind w:left="135"/>
              <w:jc w:val="center"/>
            </w:pPr>
            <w:r>
              <w:rPr>
                <w:rFonts w:ascii="Times New Roman" w:hAnsi="Times New Roman"/>
                <w:color w:val="000000"/>
                <w:sz w:val="24"/>
              </w:rPr>
              <w:t xml:space="preserve"> 3 </w:t>
            </w:r>
          </w:p>
        </w:tc>
      </w:tr>
    </w:tbl>
    <w:p w:rsidR="00512B93" w:rsidRDefault="00512B93">
      <w:pPr>
        <w:sectPr w:rsidR="00512B93">
          <w:pgSz w:w="16383" w:h="11906" w:orient="landscape"/>
          <w:pgMar w:top="1134" w:right="850" w:bottom="1134" w:left="1701" w:header="720" w:footer="720" w:gutter="0"/>
          <w:cols w:space="720"/>
        </w:sectPr>
      </w:pPr>
    </w:p>
    <w:p w:rsidR="00512B93" w:rsidRDefault="00512B93">
      <w:pPr>
        <w:sectPr w:rsidR="00512B93">
          <w:pgSz w:w="16383" w:h="11906" w:orient="landscape"/>
          <w:pgMar w:top="1134" w:right="850" w:bottom="1134" w:left="1701" w:header="720" w:footer="720" w:gutter="0"/>
          <w:cols w:space="720"/>
        </w:sectPr>
      </w:pPr>
    </w:p>
    <w:p w:rsidR="00512B93" w:rsidRDefault="002E0084">
      <w:pPr>
        <w:spacing w:after="0"/>
        <w:ind w:left="120"/>
      </w:pPr>
      <w:bookmarkStart w:id="11" w:name="block-6238821"/>
      <w:bookmarkEnd w:id="10"/>
      <w:r>
        <w:rPr>
          <w:rFonts w:ascii="Times New Roman" w:hAnsi="Times New Roman"/>
          <w:b/>
          <w:color w:val="000000"/>
          <w:sz w:val="28"/>
        </w:rPr>
        <w:lastRenderedPageBreak/>
        <w:t>УЧЕБНО-МЕТОДИЧЕСКОЕ ОБЕСПЕЧЕНИЕ ОБРАЗОВАТЕЛЬНОГО ПРОЦЕССА</w:t>
      </w:r>
    </w:p>
    <w:p w:rsidR="00512B93" w:rsidRDefault="002E0084">
      <w:pPr>
        <w:spacing w:after="0" w:line="480" w:lineRule="auto"/>
        <w:ind w:left="120"/>
      </w:pPr>
      <w:r>
        <w:rPr>
          <w:rFonts w:ascii="Times New Roman" w:hAnsi="Times New Roman"/>
          <w:b/>
          <w:color w:val="000000"/>
          <w:sz w:val="28"/>
        </w:rPr>
        <w:t>ОБЯЗАТЕЛЬНЫЕ УЧЕБНЫЕ МАТЕРИАЛЫ ДЛЯ УЧЕНИКА</w:t>
      </w:r>
    </w:p>
    <w:p w:rsidR="00512B93" w:rsidRPr="00950EAD" w:rsidRDefault="002E0084">
      <w:pPr>
        <w:spacing w:after="0" w:line="480" w:lineRule="auto"/>
        <w:ind w:left="120"/>
        <w:rPr>
          <w:lang w:val="ru-RU"/>
        </w:rPr>
      </w:pPr>
      <w:r w:rsidRPr="00950EAD">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950EAD">
        <w:rPr>
          <w:sz w:val="28"/>
          <w:lang w:val="ru-RU"/>
        </w:rPr>
        <w:br/>
      </w:r>
      <w:bookmarkStart w:id="12" w:name="cbcdb3f8-8975-45f3-8500-7cf831c9e7c1"/>
      <w:r w:rsidRPr="00950EAD">
        <w:rPr>
          <w:rFonts w:ascii="Times New Roman" w:hAnsi="Times New Roman"/>
          <w:color w:val="000000"/>
          <w:sz w:val="28"/>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12"/>
      <w:r w:rsidRPr="00950EAD">
        <w:rPr>
          <w:rFonts w:ascii="Times New Roman" w:hAnsi="Times New Roman"/>
          <w:color w:val="000000"/>
          <w:sz w:val="28"/>
          <w:lang w:val="ru-RU"/>
        </w:rPr>
        <w:t>‌​</w:t>
      </w:r>
    </w:p>
    <w:p w:rsidR="00512B93" w:rsidRPr="00950EAD" w:rsidRDefault="002E0084">
      <w:pPr>
        <w:spacing w:after="0" w:line="480" w:lineRule="auto"/>
        <w:ind w:left="120"/>
        <w:rPr>
          <w:lang w:val="ru-RU"/>
        </w:rPr>
      </w:pPr>
      <w:r w:rsidRPr="00950EAD">
        <w:rPr>
          <w:rFonts w:ascii="Times New Roman" w:hAnsi="Times New Roman"/>
          <w:color w:val="000000"/>
          <w:sz w:val="28"/>
          <w:lang w:val="ru-RU"/>
        </w:rPr>
        <w:t>​‌‌</w:t>
      </w:r>
    </w:p>
    <w:p w:rsidR="00512B93" w:rsidRPr="00950EAD" w:rsidRDefault="002E0084">
      <w:pPr>
        <w:spacing w:after="0"/>
        <w:ind w:left="120"/>
        <w:rPr>
          <w:lang w:val="ru-RU"/>
        </w:rPr>
      </w:pPr>
      <w:r w:rsidRPr="00950EAD">
        <w:rPr>
          <w:rFonts w:ascii="Times New Roman" w:hAnsi="Times New Roman"/>
          <w:color w:val="000000"/>
          <w:sz w:val="28"/>
          <w:lang w:val="ru-RU"/>
        </w:rPr>
        <w:t>​</w:t>
      </w:r>
    </w:p>
    <w:p w:rsidR="00512B93" w:rsidRPr="00950EAD" w:rsidRDefault="002E0084">
      <w:pPr>
        <w:spacing w:after="0" w:line="480" w:lineRule="auto"/>
        <w:ind w:left="120"/>
        <w:rPr>
          <w:lang w:val="ru-RU"/>
        </w:rPr>
      </w:pPr>
      <w:r w:rsidRPr="00950EAD">
        <w:rPr>
          <w:rFonts w:ascii="Times New Roman" w:hAnsi="Times New Roman"/>
          <w:b/>
          <w:color w:val="000000"/>
          <w:sz w:val="28"/>
          <w:lang w:val="ru-RU"/>
        </w:rPr>
        <w:t>МЕТОДИЧЕСКИЕ МАТЕРИАЛЫ ДЛЯ УЧИТЕЛЯ</w:t>
      </w:r>
    </w:p>
    <w:p w:rsidR="00512B93" w:rsidRPr="00950EAD" w:rsidRDefault="002E0084">
      <w:pPr>
        <w:spacing w:after="0" w:line="480" w:lineRule="auto"/>
        <w:ind w:left="120"/>
        <w:rPr>
          <w:lang w:val="ru-RU"/>
        </w:rPr>
      </w:pPr>
      <w:r w:rsidRPr="00950EAD">
        <w:rPr>
          <w:rFonts w:ascii="Times New Roman" w:hAnsi="Times New Roman"/>
          <w:color w:val="000000"/>
          <w:sz w:val="28"/>
          <w:lang w:val="ru-RU"/>
        </w:rPr>
        <w:t>​‌‌​</w:t>
      </w:r>
    </w:p>
    <w:p w:rsidR="00512B93" w:rsidRPr="00950EAD" w:rsidRDefault="00512B93">
      <w:pPr>
        <w:spacing w:after="0"/>
        <w:ind w:left="120"/>
        <w:rPr>
          <w:lang w:val="ru-RU"/>
        </w:rPr>
      </w:pPr>
    </w:p>
    <w:p w:rsidR="00512B93" w:rsidRPr="00950EAD" w:rsidRDefault="002E0084">
      <w:pPr>
        <w:spacing w:after="0" w:line="480" w:lineRule="auto"/>
        <w:ind w:left="120"/>
        <w:rPr>
          <w:lang w:val="ru-RU"/>
        </w:rPr>
      </w:pPr>
      <w:r w:rsidRPr="00950EAD">
        <w:rPr>
          <w:rFonts w:ascii="Times New Roman" w:hAnsi="Times New Roman"/>
          <w:b/>
          <w:color w:val="000000"/>
          <w:sz w:val="28"/>
          <w:lang w:val="ru-RU"/>
        </w:rPr>
        <w:t>ЦИФРОВЫЕ ОБРАЗОВАТЕЛЬНЫЕ РЕСУРСЫ И РЕСУРСЫ СЕТИ ИНТЕРНЕТ</w:t>
      </w:r>
    </w:p>
    <w:p w:rsidR="00512B93" w:rsidRDefault="002E008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12B93" w:rsidRDefault="00512B93">
      <w:pPr>
        <w:sectPr w:rsidR="00512B93">
          <w:pgSz w:w="11906" w:h="16383"/>
          <w:pgMar w:top="1134" w:right="850" w:bottom="1134" w:left="1701" w:header="720" w:footer="720" w:gutter="0"/>
          <w:cols w:space="720"/>
        </w:sectPr>
      </w:pPr>
    </w:p>
    <w:bookmarkEnd w:id="11"/>
    <w:p w:rsidR="002E0084" w:rsidRDefault="002E0084"/>
    <w:sectPr w:rsidR="002E0084" w:rsidSect="000C32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0A1"/>
    <w:multiLevelType w:val="multilevel"/>
    <w:tmpl w:val="D362F7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12B93"/>
    <w:rsid w:val="000C3261"/>
    <w:rsid w:val="00185C41"/>
    <w:rsid w:val="002E0084"/>
    <w:rsid w:val="00512B93"/>
    <w:rsid w:val="00950EAD"/>
    <w:rsid w:val="00B54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87AF"/>
  <w15:docId w15:val="{25932A4D-04F8-4341-8E72-73A337E8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3261"/>
    <w:rPr>
      <w:color w:val="0563C1" w:themeColor="hyperlink"/>
      <w:u w:val="single"/>
    </w:rPr>
  </w:style>
  <w:style w:type="table" w:styleId="ac">
    <w:name w:val="Table Grid"/>
    <w:basedOn w:val="a1"/>
    <w:uiPriority w:val="59"/>
    <w:rsid w:val="000C3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1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w39JvHPcdJ14sq14le6/L7jJTv6y6lQtnxlJGA6ymKk=</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UB0WKE8QU9pLRKSgOFNEdw/+gfx2IAJZVVcqzWA6GzQ=</DigestValue>
    </Reference>
  </SignedInfo>
  <SignatureValue>kEtvrfq4T3vuNE5e+t4/ZJqON5TLlWwaHO9SPsbY/UU1eBCNPOcWzkbdtRgObp24
Khi9yR+d27/YsasE4ojA4Q==</SignatureValue>
  <KeyInfo>
    <X509Data>
      <X509Certificate>MIIJOjCCCOegAwIBAgIRAMsAwAeQIhy6Xpb/mCxHzfcwCgYIKoUDBwEBAwIwggFX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gdGB0LjQuDAeFw0yMzAyMjIxMjA5MDBaFw0yNDA1MTcxMjA5MDBaMIICVjELMAkG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Mi5jcnQwHQYDVR0OBBYEFBYBDxaEMCHpN/t416vYcOMbKSjBMIIBdwYDVR0jBIIB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hNGA0Ysg0KDQvtGB0YHQuNC4ggsAz+j/YQAAAAAF9jAKBggqhQMHAQEDAgNBAI6r
DeA6sCY5rkT7f/glQW0JXchN8O50cPfLh2RjZJ2PjIPxkAWse8ayFHWB3D60lo95
S03OGZ17Z98qusgUP+w=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L32o9pgP7s2zEGAjWJtB5baA9Js=</DigestValue>
      </Reference>
      <Reference URI="/word/fontTable.xml?ContentType=application/vnd.openxmlformats-officedocument.wordprocessingml.fontTable+xml">
        <DigestMethod Algorithm="http://www.w3.org/2000/09/xmldsig#sha1"/>
        <DigestValue>+LprnjV7uk1Au1IxElzdPLa3vgM=</DigestValue>
      </Reference>
      <Reference URI="/word/numbering.xml?ContentType=application/vnd.openxmlformats-officedocument.wordprocessingml.numbering+xml">
        <DigestMethod Algorithm="http://www.w3.org/2000/09/xmldsig#sha1"/>
        <DigestValue>yjbbDg9F4JLdJMYPkUbnCEc+F8M=</DigestValue>
      </Reference>
      <Reference URI="/word/settings.xml?ContentType=application/vnd.openxmlformats-officedocument.wordprocessingml.settings+xml">
        <DigestMethod Algorithm="http://www.w3.org/2000/09/xmldsig#sha1"/>
        <DigestValue>QDd9cfKcE1/FpkuKeb9mmTG5XhY=</DigestValue>
      </Reference>
      <Reference URI="/word/styles.xml?ContentType=application/vnd.openxmlformats-officedocument.wordprocessingml.styles+xml">
        <DigestMethod Algorithm="http://www.w3.org/2000/09/xmldsig#sha1"/>
        <DigestValue>XW6Tm0A87EwHFN7Osxhl6bH+7QQ=</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ECQ7wdGOL2ua5uQ0wcmUrDJ4M9g=</DigestValue>
      </Reference>
    </Manifest>
    <SignatureProperties>
      <SignatureProperty Id="idSignatureTime" Target="#idPackageSignature">
        <mdssi:SignatureTime xmlns:mdssi="http://schemas.openxmlformats.org/package/2006/digital-signature">
          <mdssi:Format>YYYY-MM-DDThh:mm:ssTZD</mdssi:Format>
          <mdssi:Value>2023-10-06T12:02:32Z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2023-10-06T12:02:32Z</xd:SigningTime>
          <xd:SigningCertificate>
            <xd:Cert>
              <xd:CertDigest>
                <DigestMethod Algorithm="http://www.w3.org/2000/09/xmldsig#sha1"/>
                <DigestValue>lBojaZKow6FIYCCxfE/nXvZHDME=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269837177966186041476357015727430422007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40</Pages>
  <Words>8585</Words>
  <Characters>48938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ЛА</dc:creator>
  <cp:lastModifiedBy>Buh</cp:lastModifiedBy>
  <cp:revision>4</cp:revision>
  <dcterms:created xsi:type="dcterms:W3CDTF">2023-09-06T06:26:00Z</dcterms:created>
  <dcterms:modified xsi:type="dcterms:W3CDTF">2023-09-28T09:57:00Z</dcterms:modified>
</cp:coreProperties>
</file>